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32AB1" w14:textId="77777777" w:rsidR="00757ADC" w:rsidRPr="0009063E" w:rsidRDefault="00757ADC" w:rsidP="00F73D3E">
      <w:pPr>
        <w:spacing w:before="100" w:after="100" w:line="276" w:lineRule="auto"/>
        <w:jc w:val="right"/>
        <w:rPr>
          <w:rFonts w:ascii="Century Gothic" w:eastAsiaTheme="majorEastAsia" w:hAnsi="Century Gothic" w:cstheme="majorBidi"/>
          <w:b/>
          <w:bCs/>
          <w:caps/>
          <w:color w:val="70AD47" w:themeColor="accent6"/>
          <w:sz w:val="56"/>
          <w:szCs w:val="56"/>
          <w:lang w:eastAsia="ja-JP"/>
          <w14:textOutline w14:w="9525" w14:cap="rnd" w14:cmpd="sng" w14:algn="ctr">
            <w14:noFill/>
            <w14:prstDash w14:val="solid"/>
            <w14:bevel/>
          </w14:textOutline>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5400000" w14:scaled="0"/>
            </w14:gradFill>
          </w14:textFill>
        </w:rPr>
      </w:pPr>
      <w:r w:rsidRPr="0009063E">
        <w:rPr>
          <w:rFonts w:ascii="Century Gothic" w:eastAsiaTheme="majorEastAsia" w:hAnsi="Century Gothic" w:cstheme="majorBidi"/>
          <w:b/>
          <w:bCs/>
          <w:caps/>
          <w:noProof/>
          <w:color w:val="70AD47" w:themeColor="accent6"/>
          <w:sz w:val="72"/>
          <w:szCs w:val="72"/>
          <w:lang w:eastAsia="ja-JP"/>
          <w14:textOutline w14:w="9525" w14:cap="rnd" w14:cmpd="sng" w14:algn="ctr">
            <w14:noFill/>
            <w14:prstDash w14:val="solid"/>
            <w14:bevel/>
          </w14:textOutline>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5400000" w14:scaled="0"/>
            </w14:gradFill>
          </w14:textFill>
        </w:rPr>
        <mc:AlternateContent>
          <mc:Choice Requires="wps">
            <w:drawing>
              <wp:anchor distT="45720" distB="45720" distL="114300" distR="114300" simplePos="0" relativeHeight="251659264" behindDoc="0" locked="0" layoutInCell="1" allowOverlap="1" wp14:anchorId="2AD4E57B" wp14:editId="447464EB">
                <wp:simplePos x="0" y="0"/>
                <wp:positionH relativeFrom="column">
                  <wp:posOffset>-133350</wp:posOffset>
                </wp:positionH>
                <wp:positionV relativeFrom="paragraph">
                  <wp:posOffset>0</wp:posOffset>
                </wp:positionV>
                <wp:extent cx="1676400" cy="1419225"/>
                <wp:effectExtent l="0" t="0" r="0" b="952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19225"/>
                        </a:xfrm>
                        <a:prstGeom prst="rect">
                          <a:avLst/>
                        </a:prstGeom>
                        <a:solidFill>
                          <a:srgbClr val="FFFFFF"/>
                        </a:solidFill>
                        <a:ln w="9525">
                          <a:noFill/>
                          <a:miter lim="800000"/>
                          <a:headEnd/>
                          <a:tailEnd/>
                        </a:ln>
                      </wps:spPr>
                      <wps:txbx>
                        <w:txbxContent>
                          <w:p w14:paraId="06FA2F32" w14:textId="77777777" w:rsidR="00757ADC" w:rsidRDefault="00757ADC" w:rsidP="00757ADC">
                            <w:r>
                              <w:rPr>
                                <w:noProof/>
                              </w:rPr>
                              <w:drawing>
                                <wp:inline distT="0" distB="0" distL="0" distR="0" wp14:anchorId="30701E6D" wp14:editId="584BFA03">
                                  <wp:extent cx="1514475" cy="1203960"/>
                                  <wp:effectExtent l="0" t="0" r="0" b="0"/>
                                  <wp:docPr id="1" name="Bildobjekt 1" descr="En bild som visar text, hun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und&#10;&#10;Automatiskt genererad beskrivning"/>
                                          <pic:cNvPicPr/>
                                        </pic:nvPicPr>
                                        <pic:blipFill>
                                          <a:blip r:embed="rId7"/>
                                          <a:stretch>
                                            <a:fillRect/>
                                          </a:stretch>
                                        </pic:blipFill>
                                        <pic:spPr>
                                          <a:xfrm>
                                            <a:off x="0" y="0"/>
                                            <a:ext cx="1558445" cy="12389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D4E57B" id="_x0000_t202" coordsize="21600,21600" o:spt="202" path="m,l,21600r21600,l21600,xe">
                <v:stroke joinstyle="miter"/>
                <v:path gradientshapeok="t" o:connecttype="rect"/>
              </v:shapetype>
              <v:shape id="Textruta 2" o:spid="_x0000_s1026" type="#_x0000_t202" style="position:absolute;left:0;text-align:left;margin-left:-10.5pt;margin-top:0;width:132pt;height:11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" stroked="f">
                <v:textbox>
                  <w:txbxContent>
                    <w:p w14:paraId="06FA2F32" w14:textId="77777777" w:rsidR="00757ADC" w:rsidRDefault="00757ADC" w:rsidP="00757ADC">
                      <w:r>
                        <w:rPr>
                          <w:noProof/>
                        </w:rPr>
                        <w:drawing>
                          <wp:inline distT="0" distB="0" distL="0" distR="0" wp14:anchorId="30701E6D" wp14:editId="584BFA03">
                            <wp:extent cx="1514475" cy="1203960"/>
                            <wp:effectExtent l="0" t="0" r="0" b="0"/>
                            <wp:docPr id="1" name="Bildobjekt 1" descr="En bild som visar text, hun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und&#10;&#10;Automatiskt genererad beskrivning"/>
                                    <pic:cNvPicPr/>
                                  </pic:nvPicPr>
                                  <pic:blipFill>
                                    <a:blip r:embed="rId8"/>
                                    <a:stretch>
                                      <a:fillRect/>
                                    </a:stretch>
                                  </pic:blipFill>
                                  <pic:spPr>
                                    <a:xfrm>
                                      <a:off x="0" y="0"/>
                                      <a:ext cx="1558445" cy="1238915"/>
                                    </a:xfrm>
                                    <a:prstGeom prst="rect">
                                      <a:avLst/>
                                    </a:prstGeom>
                                  </pic:spPr>
                                </pic:pic>
                              </a:graphicData>
                            </a:graphic>
                          </wp:inline>
                        </w:drawing>
                      </w:r>
                    </w:p>
                  </w:txbxContent>
                </v:textbox>
                <w10:wrap type="square"/>
              </v:shape>
            </w:pict>
          </mc:Fallback>
        </mc:AlternateContent>
      </w:r>
      <w:r w:rsidRPr="0009063E">
        <w:rPr>
          <w:rFonts w:ascii="Century Gothic" w:eastAsiaTheme="majorEastAsia" w:hAnsi="Century Gothic" w:cstheme="majorBidi"/>
          <w:b/>
          <w:bCs/>
          <w:caps/>
          <w:color w:val="70AD47" w:themeColor="accent6"/>
          <w:sz w:val="56"/>
          <w:szCs w:val="56"/>
          <w:lang w:eastAsia="ja-JP"/>
          <w14:textOutline w14:w="9525" w14:cap="rnd" w14:cmpd="sng" w14:algn="ctr">
            <w14:noFill/>
            <w14:prstDash w14:val="solid"/>
            <w14:bevel/>
          </w14:textOutline>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5400000" w14:scaled="0"/>
            </w14:gradFill>
          </w14:textFill>
        </w:rPr>
        <w:t>protokoll</w:t>
      </w:r>
    </w:p>
    <w:p w14:paraId="5B49ADD4" w14:textId="77777777" w:rsidR="00757ADC" w:rsidRPr="0009063E" w:rsidRDefault="00757ADC" w:rsidP="00757ADC">
      <w:pPr>
        <w:spacing w:before="100" w:after="120" w:line="276" w:lineRule="auto"/>
        <w:jc w:val="right"/>
        <w:rPr>
          <w:rFonts w:ascii="Century Gothic" w:eastAsiaTheme="majorEastAsia" w:hAnsi="Century Gothic" w:cstheme="majorBidi"/>
          <w:color w:val="538135" w:themeColor="accent6" w:themeShade="BF"/>
          <w:sz w:val="32"/>
          <w:szCs w:val="32"/>
          <w:lang w:eastAsia="ja-JP"/>
        </w:rPr>
      </w:pPr>
      <w:r w:rsidRPr="0009063E">
        <w:rPr>
          <w:rFonts w:ascii="Century Gothic" w:eastAsiaTheme="majorEastAsia" w:hAnsi="Century Gothic" w:cstheme="majorBidi"/>
          <w:color w:val="538135" w:themeColor="accent6" w:themeShade="BF"/>
          <w:sz w:val="32"/>
          <w:szCs w:val="32"/>
          <w:lang w:eastAsia="ja-JP"/>
        </w:rPr>
        <w:t>Centralstyrelsemöte</w:t>
      </w:r>
    </w:p>
    <w:p w14:paraId="349E7CA7" w14:textId="77777777" w:rsidR="00757ADC" w:rsidRPr="0009063E" w:rsidRDefault="00757ADC" w:rsidP="00757ADC">
      <w:pPr>
        <w:spacing w:before="100" w:after="100" w:line="276" w:lineRule="auto"/>
        <w:jc w:val="right"/>
        <w:rPr>
          <w:rFonts w:ascii="Century Gothic" w:eastAsiaTheme="majorEastAsia" w:hAnsi="Century Gothic" w:cstheme="majorBidi"/>
          <w:b/>
          <w:bCs/>
          <w:caps/>
          <w:sz w:val="72"/>
          <w:szCs w:val="72"/>
          <w:lang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3F20D5F4" w14:textId="77777777" w:rsidR="00757ADC" w:rsidRPr="0009063E" w:rsidRDefault="00757ADC" w:rsidP="00757ADC">
      <w:pPr>
        <w:spacing w:before="100" w:after="200" w:line="276" w:lineRule="auto"/>
        <w:rPr>
          <w:rFonts w:ascii="Palatino Linotype" w:eastAsiaTheme="minorEastAsia" w:hAnsi="Palatino Linotype"/>
          <w:szCs w:val="21"/>
          <w:lang w:eastAsia="ja-JP"/>
        </w:rPr>
      </w:pPr>
    </w:p>
    <w:p w14:paraId="69BCCFD3" w14:textId="6FCF633F" w:rsidR="00757ADC" w:rsidRPr="0009063E" w:rsidRDefault="00000000" w:rsidP="00757ADC">
      <w:pPr>
        <w:pBdr>
          <w:top w:val="single" w:sz="4" w:space="1" w:color="44546A" w:themeColor="text2"/>
        </w:pBdr>
        <w:spacing w:before="100" w:after="200" w:line="276" w:lineRule="auto"/>
        <w:ind w:right="-24"/>
        <w:jc w:val="right"/>
        <w:rPr>
          <w:rFonts w:ascii="Palatino Linotype" w:eastAsiaTheme="minorEastAsia" w:hAnsi="Palatino Linotype"/>
          <w:szCs w:val="21"/>
          <w:lang w:eastAsia="ja-JP"/>
        </w:rPr>
      </w:pPr>
      <w:sdt>
        <w:sdtPr>
          <w:rPr>
            <w:rFonts w:ascii="Palatino Linotype" w:eastAsiaTheme="minorEastAsia" w:hAnsi="Palatino Linotype"/>
            <w:i/>
            <w:iCs/>
            <w:color w:val="833C0B" w:themeColor="accent2" w:themeShade="80"/>
            <w:szCs w:val="21"/>
            <w:lang w:eastAsia="ja-JP"/>
          </w:rPr>
          <w:alias w:val="Datum | tid:"/>
          <w:tag w:val="Datum | tid:"/>
          <w:id w:val="742918608"/>
          <w:placeholder>
            <w:docPart w:val="CBE9B1A0D31940FEAD239D8C15E26AE2"/>
          </w:placeholder>
          <w:temporary/>
          <w:showingPlcHdr/>
          <w15:appearance w15:val="hidden"/>
        </w:sdtPr>
        <w:sdtContent>
          <w:r w:rsidR="00757ADC" w:rsidRPr="0009063E">
            <w:rPr>
              <w:rFonts w:ascii="Palatino Linotype" w:eastAsiaTheme="minorEastAsia" w:hAnsi="Palatino Linotype"/>
              <w:i/>
              <w:iCs/>
              <w:color w:val="538135" w:themeColor="accent6" w:themeShade="BF"/>
              <w:szCs w:val="21"/>
              <w:lang w:eastAsia="ja-JP" w:bidi="sv-SE"/>
            </w:rPr>
            <w:t>Datum | tid</w:t>
          </w:r>
        </w:sdtContent>
      </w:sdt>
      <w:r w:rsidR="00757ADC" w:rsidRPr="0009063E">
        <w:rPr>
          <w:rFonts w:ascii="Palatino Linotype" w:eastAsiaTheme="minorEastAsia" w:hAnsi="Palatino Linotype"/>
          <w:szCs w:val="21"/>
          <w:lang w:eastAsia="ja-JP" w:bidi="sv-SE"/>
        </w:rPr>
        <w:t xml:space="preserve"> </w:t>
      </w:r>
      <w:r w:rsidR="00757ADC" w:rsidRPr="0009063E">
        <w:rPr>
          <w:rFonts w:ascii="Palatino Linotype" w:eastAsiaTheme="minorEastAsia" w:hAnsi="Palatino Linotype"/>
          <w:szCs w:val="21"/>
          <w:lang w:eastAsia="ja-JP"/>
        </w:rPr>
        <w:t>202</w:t>
      </w:r>
      <w:r w:rsidR="00757ADC">
        <w:rPr>
          <w:rFonts w:ascii="Palatino Linotype" w:eastAsiaTheme="minorEastAsia" w:hAnsi="Palatino Linotype"/>
          <w:szCs w:val="21"/>
          <w:lang w:eastAsia="ja-JP"/>
        </w:rPr>
        <w:t>3</w:t>
      </w:r>
      <w:r w:rsidR="00757ADC" w:rsidRPr="0009063E">
        <w:rPr>
          <w:rFonts w:ascii="Palatino Linotype" w:eastAsiaTheme="minorEastAsia" w:hAnsi="Palatino Linotype"/>
          <w:szCs w:val="21"/>
          <w:lang w:eastAsia="ja-JP"/>
        </w:rPr>
        <w:t>-</w:t>
      </w:r>
      <w:r w:rsidR="00757ADC">
        <w:rPr>
          <w:rFonts w:ascii="Palatino Linotype" w:eastAsiaTheme="minorEastAsia" w:hAnsi="Palatino Linotype"/>
          <w:szCs w:val="21"/>
          <w:lang w:eastAsia="ja-JP"/>
        </w:rPr>
        <w:t>0</w:t>
      </w:r>
      <w:r w:rsidR="00710D48">
        <w:rPr>
          <w:rFonts w:ascii="Palatino Linotype" w:eastAsiaTheme="minorEastAsia" w:hAnsi="Palatino Linotype"/>
          <w:szCs w:val="21"/>
          <w:lang w:eastAsia="ja-JP"/>
        </w:rPr>
        <w:t>4</w:t>
      </w:r>
      <w:r w:rsidR="00757ADC">
        <w:rPr>
          <w:rFonts w:ascii="Palatino Linotype" w:eastAsiaTheme="minorEastAsia" w:hAnsi="Palatino Linotype"/>
          <w:szCs w:val="21"/>
          <w:lang w:eastAsia="ja-JP"/>
        </w:rPr>
        <w:t>-</w:t>
      </w:r>
      <w:r w:rsidR="00710D48">
        <w:rPr>
          <w:rFonts w:ascii="Palatino Linotype" w:eastAsiaTheme="minorEastAsia" w:hAnsi="Palatino Linotype"/>
          <w:szCs w:val="21"/>
          <w:lang w:eastAsia="ja-JP"/>
        </w:rPr>
        <w:t>20</w:t>
      </w:r>
      <w:r w:rsidR="00757ADC" w:rsidRPr="0009063E">
        <w:rPr>
          <w:rFonts w:ascii="Palatino Linotype" w:eastAsiaTheme="minorEastAsia" w:hAnsi="Palatino Linotype"/>
          <w:szCs w:val="21"/>
          <w:lang w:eastAsia="ja-JP" w:bidi="sv-SE"/>
        </w:rPr>
        <w:t xml:space="preserve">| </w:t>
      </w:r>
      <w:r w:rsidR="00757ADC" w:rsidRPr="0009063E">
        <w:rPr>
          <w:rFonts w:ascii="Palatino Linotype" w:eastAsiaTheme="minorEastAsia" w:hAnsi="Palatino Linotype"/>
          <w:szCs w:val="21"/>
          <w:lang w:eastAsia="ja-JP"/>
        </w:rPr>
        <w:t>1</w:t>
      </w:r>
      <w:r w:rsidR="00710D48">
        <w:rPr>
          <w:rFonts w:ascii="Palatino Linotype" w:eastAsiaTheme="minorEastAsia" w:hAnsi="Palatino Linotype"/>
          <w:szCs w:val="21"/>
          <w:lang w:eastAsia="ja-JP"/>
        </w:rPr>
        <w:t>8</w:t>
      </w:r>
      <w:r w:rsidR="00757ADC" w:rsidRPr="0009063E">
        <w:rPr>
          <w:rFonts w:ascii="Palatino Linotype" w:eastAsiaTheme="minorEastAsia" w:hAnsi="Palatino Linotype"/>
          <w:szCs w:val="21"/>
          <w:lang w:eastAsia="ja-JP"/>
        </w:rPr>
        <w:t>:00 – 2</w:t>
      </w:r>
      <w:r w:rsidR="00710D48">
        <w:rPr>
          <w:rFonts w:ascii="Palatino Linotype" w:eastAsiaTheme="minorEastAsia" w:hAnsi="Palatino Linotype"/>
          <w:szCs w:val="21"/>
          <w:lang w:eastAsia="ja-JP"/>
        </w:rPr>
        <w:t>0</w:t>
      </w:r>
      <w:r w:rsidR="00757ADC">
        <w:rPr>
          <w:rFonts w:ascii="Palatino Linotype" w:eastAsiaTheme="minorEastAsia" w:hAnsi="Palatino Linotype"/>
          <w:szCs w:val="21"/>
          <w:lang w:eastAsia="ja-JP"/>
        </w:rPr>
        <w:t>:</w:t>
      </w:r>
      <w:r w:rsidR="00710D48">
        <w:rPr>
          <w:rFonts w:ascii="Palatino Linotype" w:eastAsiaTheme="minorEastAsia" w:hAnsi="Palatino Linotype"/>
          <w:szCs w:val="21"/>
          <w:lang w:eastAsia="ja-JP"/>
        </w:rPr>
        <w:t>3</w:t>
      </w:r>
      <w:r w:rsidR="00757ADC">
        <w:rPr>
          <w:rFonts w:ascii="Palatino Linotype" w:eastAsiaTheme="minorEastAsia" w:hAnsi="Palatino Linotype"/>
          <w:szCs w:val="21"/>
          <w:lang w:eastAsia="ja-JP"/>
        </w:rPr>
        <w:t>0</w:t>
      </w:r>
      <w:r w:rsidR="00757ADC" w:rsidRPr="0009063E">
        <w:rPr>
          <w:rFonts w:ascii="Palatino Linotype" w:eastAsiaTheme="minorEastAsia" w:hAnsi="Palatino Linotype"/>
          <w:szCs w:val="21"/>
          <w:lang w:eastAsia="ja-JP" w:bidi="sv-SE"/>
        </w:rPr>
        <w:t xml:space="preserve"> | </w:t>
      </w:r>
      <w:sdt>
        <w:sdtPr>
          <w:rPr>
            <w:rFonts w:ascii="Palatino Linotype" w:eastAsiaTheme="minorEastAsia" w:hAnsi="Palatino Linotype"/>
            <w:i/>
            <w:iCs/>
            <w:color w:val="833C0B" w:themeColor="accent2" w:themeShade="80"/>
            <w:szCs w:val="21"/>
            <w:lang w:eastAsia="ja-JP"/>
          </w:rPr>
          <w:alias w:val="Möte sammankallat av:"/>
          <w:tag w:val="Möte sammankallat av:"/>
          <w:id w:val="-1015376672"/>
          <w:placeholder>
            <w:docPart w:val="96F2B281CE304783B055C327200D0859"/>
          </w:placeholder>
          <w:temporary/>
          <w:showingPlcHdr/>
          <w15:appearance w15:val="hidden"/>
        </w:sdtPr>
        <w:sdtEndPr>
          <w:rPr>
            <w:color w:val="538135" w:themeColor="accent6" w:themeShade="BF"/>
          </w:rPr>
        </w:sdtEndPr>
        <w:sdtContent>
          <w:r w:rsidR="00757ADC" w:rsidRPr="0009063E">
            <w:rPr>
              <w:rFonts w:ascii="Palatino Linotype" w:eastAsiaTheme="minorEastAsia" w:hAnsi="Palatino Linotype"/>
              <w:i/>
              <w:iCs/>
              <w:color w:val="538135" w:themeColor="accent6" w:themeShade="BF"/>
              <w:szCs w:val="21"/>
              <w:lang w:eastAsia="ja-JP" w:bidi="sv-SE"/>
            </w:rPr>
            <w:t>Möte sammankallat av</w:t>
          </w:r>
        </w:sdtContent>
      </w:sdt>
      <w:r w:rsidR="00757ADC" w:rsidRPr="0009063E">
        <w:rPr>
          <w:rFonts w:ascii="Palatino Linotype" w:eastAsiaTheme="minorEastAsia" w:hAnsi="Palatino Linotype"/>
          <w:szCs w:val="21"/>
          <w:lang w:eastAsia="ja-JP" w:bidi="sv-SE"/>
        </w:rPr>
        <w:t xml:space="preserve"> </w:t>
      </w:r>
      <w:r w:rsidR="00757ADC" w:rsidRPr="0009063E">
        <w:rPr>
          <w:rFonts w:ascii="Palatino Linotype" w:eastAsiaTheme="minorEastAsia" w:hAnsi="Palatino Linotype"/>
          <w:szCs w:val="21"/>
          <w:lang w:eastAsia="ja-JP"/>
        </w:rPr>
        <w:t>La</w:t>
      </w:r>
      <w:r w:rsidR="00757ADC">
        <w:rPr>
          <w:rFonts w:ascii="Palatino Linotype" w:eastAsiaTheme="minorEastAsia" w:hAnsi="Palatino Linotype"/>
          <w:szCs w:val="21"/>
          <w:lang w:eastAsia="ja-JP"/>
        </w:rPr>
        <w:t>rs</w:t>
      </w:r>
      <w:r w:rsidR="00757ADC" w:rsidRPr="0009063E">
        <w:rPr>
          <w:rFonts w:ascii="Palatino Linotype" w:eastAsiaTheme="minorEastAsia" w:hAnsi="Palatino Linotype"/>
          <w:szCs w:val="21"/>
          <w:lang w:eastAsia="ja-JP"/>
        </w:rPr>
        <w:t xml:space="preserve"> Rydstedt</w:t>
      </w:r>
      <w:r w:rsidR="00757ADC" w:rsidRPr="0009063E">
        <w:rPr>
          <w:rFonts w:ascii="Palatino Linotype" w:eastAsiaTheme="minorEastAsia" w:hAnsi="Palatino Linotype"/>
          <w:i/>
          <w:iCs/>
          <w:color w:val="833C0B" w:themeColor="accent2" w:themeShade="80"/>
          <w:szCs w:val="21"/>
          <w:lang w:eastAsia="ja-JP"/>
        </w:rPr>
        <w:t xml:space="preserve"> </w:t>
      </w:r>
      <w:r w:rsidR="00757ADC" w:rsidRPr="0009063E">
        <w:rPr>
          <w:rFonts w:ascii="Palatino Linotype" w:eastAsiaTheme="minorEastAsia" w:hAnsi="Palatino Linotype"/>
          <w:i/>
          <w:iCs/>
          <w:color w:val="538135" w:themeColor="accent6" w:themeShade="BF"/>
          <w:szCs w:val="21"/>
          <w:lang w:eastAsia="ja-JP"/>
        </w:rPr>
        <w:t>Plats:</w:t>
      </w:r>
      <w:r w:rsidR="00757ADC" w:rsidRPr="0009063E">
        <w:rPr>
          <w:rFonts w:ascii="Palatino Linotype" w:eastAsiaTheme="minorEastAsia" w:hAnsi="Palatino Linotype"/>
          <w:color w:val="538135" w:themeColor="accent6" w:themeShade="BF"/>
          <w:szCs w:val="21"/>
          <w:lang w:eastAsia="ja-JP"/>
        </w:rPr>
        <w:t xml:space="preserve"> </w:t>
      </w:r>
      <w:r w:rsidR="00757ADC" w:rsidRPr="0009063E">
        <w:rPr>
          <w:rFonts w:ascii="Palatino Linotype" w:eastAsiaTheme="minorEastAsia" w:hAnsi="Palatino Linotype"/>
          <w:color w:val="000000" w:themeColor="text1"/>
          <w:szCs w:val="21"/>
          <w:lang w:eastAsia="ja-JP"/>
        </w:rPr>
        <w:t>Digitalt</w:t>
      </w:r>
      <w:r w:rsidR="00757ADC" w:rsidRPr="0009063E">
        <w:rPr>
          <w:rFonts w:ascii="Palatino Linotype" w:eastAsiaTheme="minorEastAsia" w:hAnsi="Palatino Linotype"/>
          <w:i/>
          <w:iCs/>
          <w:szCs w:val="21"/>
          <w:lang w:eastAsia="ja-JP"/>
        </w:rPr>
        <w:t xml:space="preserve"> </w:t>
      </w:r>
      <w:r w:rsidR="00757ADC" w:rsidRPr="0009063E">
        <w:rPr>
          <w:rFonts w:ascii="Palatino Linotype" w:eastAsiaTheme="minorEastAsia" w:hAnsi="Palatino Linotype"/>
          <w:szCs w:val="21"/>
          <w:lang w:eastAsia="ja-JP"/>
        </w:rPr>
        <w:t xml:space="preserve"> </w:t>
      </w:r>
    </w:p>
    <w:p w14:paraId="0B7DB7DC" w14:textId="77777777" w:rsidR="00757ADC" w:rsidRPr="0009063E" w:rsidRDefault="00757ADC" w:rsidP="00757ADC">
      <w:pPr>
        <w:pBdr>
          <w:top w:val="single" w:sz="4" w:space="1" w:color="525252" w:themeColor="accent3" w:themeShade="80"/>
          <w:bottom w:val="single" w:sz="4" w:space="1" w:color="525252" w:themeColor="accent3" w:themeShade="80"/>
        </w:pBdr>
        <w:spacing w:before="240" w:after="240" w:line="276" w:lineRule="auto"/>
        <w:outlineLvl w:val="0"/>
        <w:rPr>
          <w:rFonts w:ascii="Century Gothic" w:eastAsiaTheme="majorEastAsia" w:hAnsi="Century Gothic" w:cstheme="majorBidi"/>
          <w:color w:val="538135" w:themeColor="accent6" w:themeShade="BF"/>
          <w:sz w:val="24"/>
          <w:szCs w:val="24"/>
          <w:lang w:eastAsia="ja-JP"/>
        </w:rPr>
      </w:pPr>
      <w:r w:rsidRPr="0009063E">
        <w:rPr>
          <w:rFonts w:ascii="Century Gothic" w:eastAsiaTheme="majorEastAsia" w:hAnsi="Century Gothic" w:cstheme="majorBidi"/>
          <w:color w:val="538135" w:themeColor="accent6" w:themeShade="BF"/>
          <w:sz w:val="24"/>
          <w:szCs w:val="24"/>
          <w:lang w:eastAsia="ja-JP"/>
        </w:rPr>
        <w:t>Närvarande styrelsemedlemmar</w:t>
      </w:r>
    </w:p>
    <w:p w14:paraId="71031D1B" w14:textId="68979014" w:rsidR="00757ADC" w:rsidRPr="0009063E" w:rsidRDefault="00757ADC" w:rsidP="00757ADC">
      <w:pPr>
        <w:spacing w:before="100" w:after="200" w:line="276" w:lineRule="auto"/>
        <w:rPr>
          <w:rFonts w:ascii="Palatino Linotype" w:eastAsiaTheme="minorEastAsia" w:hAnsi="Palatino Linotype"/>
          <w:szCs w:val="21"/>
          <w:lang w:eastAsia="ja-JP"/>
        </w:rPr>
      </w:pPr>
      <w:r w:rsidRPr="0009063E">
        <w:rPr>
          <w:rFonts w:ascii="Palatino Linotype" w:eastAsiaTheme="minorEastAsia" w:hAnsi="Palatino Linotype"/>
          <w:szCs w:val="21"/>
          <w:lang w:eastAsia="ja-JP"/>
        </w:rPr>
        <w:t>Lars Rydstedt</w:t>
      </w:r>
      <w:r w:rsidRPr="0009063E">
        <w:rPr>
          <w:rFonts w:ascii="Palatino Linotype" w:eastAsiaTheme="minorEastAsia" w:hAnsi="Palatino Linotype"/>
          <w:szCs w:val="21"/>
          <w:lang w:eastAsia="ja-JP" w:bidi="sv-SE"/>
        </w:rPr>
        <w:t xml:space="preserve"> | </w:t>
      </w:r>
      <w:r w:rsidRPr="0009063E">
        <w:rPr>
          <w:rFonts w:ascii="Palatino Linotype" w:eastAsiaTheme="minorEastAsia" w:hAnsi="Palatino Linotype"/>
          <w:szCs w:val="21"/>
          <w:lang w:eastAsia="ja-JP"/>
        </w:rPr>
        <w:t>Charlott Jonsson</w:t>
      </w:r>
      <w:r w:rsidRPr="0009063E">
        <w:rPr>
          <w:rFonts w:ascii="Palatino Linotype" w:eastAsiaTheme="minorEastAsia" w:hAnsi="Palatino Linotype"/>
          <w:szCs w:val="21"/>
          <w:lang w:eastAsia="ja-JP" w:bidi="sv-SE"/>
        </w:rPr>
        <w:t xml:space="preserve"> | </w:t>
      </w:r>
      <w:r w:rsidRPr="0009063E">
        <w:rPr>
          <w:rFonts w:ascii="Palatino Linotype" w:eastAsiaTheme="minorEastAsia" w:hAnsi="Palatino Linotype"/>
          <w:szCs w:val="21"/>
          <w:lang w:eastAsia="ja-JP"/>
        </w:rPr>
        <w:t>Göran Hagman</w:t>
      </w:r>
      <w:r w:rsidRPr="0009063E">
        <w:rPr>
          <w:rFonts w:ascii="Palatino Linotype" w:eastAsiaTheme="minorEastAsia" w:hAnsi="Palatino Linotype"/>
          <w:szCs w:val="21"/>
          <w:lang w:eastAsia="ja-JP" w:bidi="sv-SE"/>
        </w:rPr>
        <w:t xml:space="preserve"> | </w:t>
      </w:r>
      <w:r w:rsidRPr="0009063E">
        <w:rPr>
          <w:rFonts w:ascii="Palatino Linotype" w:eastAsiaTheme="minorEastAsia" w:hAnsi="Palatino Linotype"/>
          <w:szCs w:val="21"/>
          <w:lang w:eastAsia="ja-JP"/>
        </w:rPr>
        <w:t>Christian Janson</w:t>
      </w:r>
      <w:r w:rsidRPr="0009063E">
        <w:rPr>
          <w:rFonts w:ascii="Palatino Linotype" w:eastAsiaTheme="minorEastAsia" w:hAnsi="Palatino Linotype"/>
          <w:szCs w:val="21"/>
          <w:lang w:eastAsia="ja-JP" w:bidi="sv-SE"/>
        </w:rPr>
        <w:t xml:space="preserve"> | </w:t>
      </w:r>
      <w:r w:rsidRPr="0009063E">
        <w:rPr>
          <w:rFonts w:ascii="Palatino Linotype" w:eastAsiaTheme="minorEastAsia" w:hAnsi="Palatino Linotype"/>
          <w:szCs w:val="21"/>
          <w:lang w:eastAsia="ja-JP"/>
        </w:rPr>
        <w:t>Roger Lindström</w:t>
      </w:r>
      <w:r w:rsidRPr="0009063E">
        <w:rPr>
          <w:rFonts w:ascii="Palatino Linotype" w:eastAsiaTheme="minorEastAsia" w:hAnsi="Palatino Linotype"/>
          <w:szCs w:val="21"/>
          <w:lang w:eastAsia="ja-JP" w:bidi="sv-SE"/>
        </w:rPr>
        <w:t xml:space="preserve"> | Annika Helgesson | </w:t>
      </w:r>
      <w:r>
        <w:rPr>
          <w:rFonts w:ascii="Palatino Linotype" w:eastAsiaTheme="minorEastAsia" w:hAnsi="Palatino Linotype"/>
          <w:szCs w:val="21"/>
          <w:lang w:eastAsia="ja-JP"/>
        </w:rPr>
        <w:t>Mikael Tranberg</w:t>
      </w:r>
      <w:r w:rsidRPr="0009063E">
        <w:rPr>
          <w:rFonts w:ascii="Palatino Linotype" w:eastAsiaTheme="minorEastAsia" w:hAnsi="Palatino Linotype"/>
          <w:szCs w:val="21"/>
          <w:lang w:eastAsia="ja-JP" w:bidi="sv-SE"/>
        </w:rPr>
        <w:t xml:space="preserve">| </w:t>
      </w:r>
      <w:r w:rsidRPr="0009063E">
        <w:rPr>
          <w:rFonts w:ascii="Palatino Linotype" w:eastAsiaTheme="minorEastAsia" w:hAnsi="Palatino Linotype"/>
          <w:szCs w:val="21"/>
          <w:lang w:eastAsia="ja-JP"/>
        </w:rPr>
        <w:t>Lena Lindström (adj.)</w:t>
      </w:r>
      <w:r w:rsidRPr="007145E4">
        <w:rPr>
          <w:rFonts w:ascii="Palatino Linotype" w:eastAsiaTheme="minorEastAsia" w:hAnsi="Palatino Linotype"/>
          <w:szCs w:val="21"/>
          <w:lang w:eastAsia="ja-JP" w:bidi="sv-SE"/>
        </w:rPr>
        <w:t xml:space="preserve"> </w:t>
      </w:r>
      <w:r w:rsidRPr="0009063E">
        <w:rPr>
          <w:rFonts w:ascii="Palatino Linotype" w:eastAsiaTheme="minorEastAsia" w:hAnsi="Palatino Linotype"/>
          <w:szCs w:val="21"/>
          <w:lang w:eastAsia="ja-JP" w:bidi="sv-SE"/>
        </w:rPr>
        <w:t>|</w:t>
      </w:r>
      <w:r>
        <w:rPr>
          <w:rFonts w:ascii="Palatino Linotype" w:eastAsiaTheme="minorEastAsia" w:hAnsi="Palatino Linotype"/>
          <w:szCs w:val="21"/>
          <w:lang w:eastAsia="ja-JP" w:bidi="sv-SE"/>
        </w:rPr>
        <w:t>Jenny Häggström</w:t>
      </w:r>
      <w:bookmarkStart w:id="0" w:name="_Hlk125084906"/>
      <w:bookmarkStart w:id="1" w:name="_Hlk122062939"/>
      <w:r w:rsidRPr="0009063E">
        <w:rPr>
          <w:rFonts w:ascii="Palatino Linotype" w:eastAsiaTheme="minorEastAsia" w:hAnsi="Palatino Linotype"/>
          <w:szCs w:val="21"/>
          <w:lang w:eastAsia="ja-JP" w:bidi="sv-SE"/>
        </w:rPr>
        <w:t>|</w:t>
      </w:r>
      <w:bookmarkEnd w:id="0"/>
      <w:r>
        <w:rPr>
          <w:rFonts w:ascii="Palatino Linotype" w:eastAsiaTheme="minorEastAsia" w:hAnsi="Palatino Linotype"/>
          <w:szCs w:val="21"/>
          <w:lang w:eastAsia="ja-JP" w:bidi="sv-SE"/>
        </w:rPr>
        <w:t xml:space="preserve"> </w:t>
      </w:r>
      <w:bookmarkEnd w:id="1"/>
      <w:r>
        <w:rPr>
          <w:rFonts w:ascii="Palatino Linotype" w:eastAsiaTheme="minorEastAsia" w:hAnsi="Palatino Linotype"/>
          <w:szCs w:val="21"/>
          <w:lang w:eastAsia="ja-JP" w:bidi="sv-SE"/>
        </w:rPr>
        <w:t>Bo Engholm</w:t>
      </w:r>
    </w:p>
    <w:p w14:paraId="1F8078C4" w14:textId="7836A0E2" w:rsidR="00757ADC" w:rsidRPr="0009063E" w:rsidRDefault="00757ADC" w:rsidP="00757ADC">
      <w:pPr>
        <w:spacing w:before="100" w:after="200" w:line="276" w:lineRule="auto"/>
        <w:rPr>
          <w:rFonts w:ascii="Palatino Linotype" w:eastAsiaTheme="minorEastAsia" w:hAnsi="Palatino Linotype"/>
          <w:szCs w:val="21"/>
          <w:lang w:eastAsia="ja-JP"/>
        </w:rPr>
      </w:pPr>
      <w:r w:rsidRPr="0009063E">
        <w:rPr>
          <w:rFonts w:ascii="Palatino Linotype" w:eastAsiaTheme="minorEastAsia" w:hAnsi="Palatino Linotype"/>
          <w:szCs w:val="21"/>
          <w:lang w:eastAsia="ja-JP"/>
        </w:rPr>
        <w:t xml:space="preserve">Ej närvarande: </w:t>
      </w:r>
      <w:r>
        <w:rPr>
          <w:rFonts w:ascii="Palatino Linotype" w:eastAsiaTheme="minorEastAsia" w:hAnsi="Palatino Linotype"/>
          <w:szCs w:val="21"/>
          <w:lang w:eastAsia="ja-JP"/>
        </w:rPr>
        <w:t xml:space="preserve">Christoffer </w:t>
      </w:r>
      <w:proofErr w:type="spellStart"/>
      <w:r>
        <w:rPr>
          <w:rFonts w:ascii="Palatino Linotype" w:eastAsiaTheme="minorEastAsia" w:hAnsi="Palatino Linotype"/>
          <w:szCs w:val="21"/>
          <w:lang w:eastAsia="ja-JP"/>
        </w:rPr>
        <w:t>Thalin</w:t>
      </w:r>
      <w:proofErr w:type="spellEnd"/>
      <w:r w:rsidR="00710D48" w:rsidRPr="00710D48">
        <w:rPr>
          <w:rFonts w:ascii="Palatino Linotype" w:eastAsiaTheme="minorEastAsia" w:hAnsi="Palatino Linotype"/>
          <w:szCs w:val="21"/>
          <w:lang w:eastAsia="ja-JP" w:bidi="sv-SE"/>
        </w:rPr>
        <w:t xml:space="preserve"> </w:t>
      </w:r>
      <w:r w:rsidR="00710D48" w:rsidRPr="0009063E">
        <w:rPr>
          <w:rFonts w:ascii="Palatino Linotype" w:eastAsiaTheme="minorEastAsia" w:hAnsi="Palatino Linotype"/>
          <w:szCs w:val="21"/>
          <w:lang w:eastAsia="ja-JP" w:bidi="sv-SE"/>
        </w:rPr>
        <w:t>|</w:t>
      </w:r>
      <w:r w:rsidR="00710D48">
        <w:rPr>
          <w:rFonts w:ascii="Palatino Linotype" w:eastAsiaTheme="minorEastAsia" w:hAnsi="Palatino Linotype"/>
          <w:szCs w:val="21"/>
          <w:lang w:eastAsia="ja-JP" w:bidi="sv-SE"/>
        </w:rPr>
        <w:t>Jyrki Vouti</w:t>
      </w:r>
      <w:r w:rsidR="00710D48" w:rsidRPr="0009063E">
        <w:rPr>
          <w:rFonts w:ascii="Palatino Linotype" w:eastAsiaTheme="minorEastAsia" w:hAnsi="Palatino Linotype"/>
          <w:szCs w:val="21"/>
          <w:lang w:eastAsia="ja-JP" w:bidi="sv-SE"/>
        </w:rPr>
        <w:t xml:space="preserve"> </w:t>
      </w:r>
      <w:bookmarkStart w:id="2" w:name="_Hlk132947716"/>
      <w:r w:rsidR="00710D48" w:rsidRPr="0009063E">
        <w:rPr>
          <w:rFonts w:ascii="Palatino Linotype" w:eastAsiaTheme="minorEastAsia" w:hAnsi="Palatino Linotype"/>
          <w:szCs w:val="21"/>
          <w:lang w:eastAsia="ja-JP" w:bidi="sv-SE"/>
        </w:rPr>
        <w:t>|</w:t>
      </w:r>
      <w:bookmarkEnd w:id="2"/>
      <w:r w:rsidR="00710D48" w:rsidRPr="00710D48">
        <w:rPr>
          <w:rFonts w:ascii="Palatino Linotype" w:eastAsiaTheme="minorEastAsia" w:hAnsi="Palatino Linotype"/>
          <w:szCs w:val="21"/>
          <w:lang w:eastAsia="ja-JP" w:bidi="sv-SE"/>
        </w:rPr>
        <w:t xml:space="preserve"> </w:t>
      </w:r>
      <w:r w:rsidR="00710D48">
        <w:rPr>
          <w:rFonts w:ascii="Palatino Linotype" w:eastAsiaTheme="minorEastAsia" w:hAnsi="Palatino Linotype"/>
          <w:szCs w:val="21"/>
          <w:lang w:eastAsia="ja-JP" w:bidi="sv-SE"/>
        </w:rPr>
        <w:t>Jakob Bergvall</w:t>
      </w:r>
    </w:p>
    <w:tbl>
      <w:tblPr>
        <w:tblStyle w:val="Listtabell6frgstark"/>
        <w:tblW w:w="5000" w:type="pct"/>
        <w:tblLayout w:type="fixed"/>
        <w:tblCellMar>
          <w:left w:w="0" w:type="dxa"/>
        </w:tblCellMar>
        <w:tblLook w:val="0600" w:firstRow="0" w:lastRow="0" w:firstColumn="0" w:lastColumn="0" w:noHBand="1" w:noVBand="1"/>
        <w:tblDescription w:val="Punkter på dagordningen"/>
      </w:tblPr>
      <w:tblGrid>
        <w:gridCol w:w="142"/>
        <w:gridCol w:w="8647"/>
        <w:gridCol w:w="1677"/>
      </w:tblGrid>
      <w:tr w:rsidR="00757ADC" w:rsidRPr="0009063E" w14:paraId="41DDA171" w14:textId="77777777" w:rsidTr="007F39B6">
        <w:trPr>
          <w:tblHeader/>
        </w:trPr>
        <w:tc>
          <w:tcPr>
            <w:tcW w:w="142" w:type="dxa"/>
          </w:tcPr>
          <w:p w14:paraId="1EA5B6AB" w14:textId="77777777" w:rsidR="00757ADC" w:rsidRPr="0009063E" w:rsidRDefault="00757ADC" w:rsidP="007F39B6">
            <w:pPr>
              <w:spacing w:after="200" w:line="276" w:lineRule="auto"/>
              <w:outlineLvl w:val="1"/>
              <w:rPr>
                <w:rFonts w:ascii="Century Gothic" w:eastAsiaTheme="majorEastAsia" w:hAnsi="Century Gothic" w:cstheme="majorBidi"/>
                <w:b/>
                <w:bCs/>
                <w:color w:val="AEAAAA" w:themeColor="background2" w:themeShade="BF"/>
                <w:szCs w:val="21"/>
              </w:rPr>
            </w:pPr>
          </w:p>
        </w:tc>
        <w:tc>
          <w:tcPr>
            <w:tcW w:w="8647" w:type="dxa"/>
          </w:tcPr>
          <w:sdt>
            <w:sdtPr>
              <w:rPr>
                <w:rFonts w:ascii="Century Gothic" w:eastAsiaTheme="majorEastAsia" w:hAnsi="Century Gothic" w:cstheme="majorBidi"/>
                <w:b/>
                <w:bCs/>
                <w:color w:val="AEAAAA" w:themeColor="background2" w:themeShade="BF"/>
                <w:szCs w:val="21"/>
              </w:rPr>
              <w:alias w:val="Punkt:"/>
              <w:tag w:val="Punkt:"/>
              <w:id w:val="614954302"/>
              <w:placeholder>
                <w:docPart w:val="8130429FA9E24EDEAF97B3587B24D3D4"/>
              </w:placeholder>
              <w:temporary/>
              <w:showingPlcHdr/>
              <w15:appearance w15:val="hidden"/>
            </w:sdtPr>
            <w:sdtContent>
              <w:p w14:paraId="565D9231" w14:textId="77777777" w:rsidR="00757ADC" w:rsidRPr="0009063E" w:rsidRDefault="00757ADC" w:rsidP="007F39B6">
                <w:pPr>
                  <w:spacing w:after="200" w:line="276" w:lineRule="auto"/>
                  <w:outlineLvl w:val="1"/>
                  <w:rPr>
                    <w:rFonts w:ascii="Century Gothic" w:eastAsiaTheme="majorEastAsia" w:hAnsi="Century Gothic" w:cstheme="majorBidi"/>
                    <w:b/>
                    <w:bCs/>
                    <w:color w:val="AEAAAA" w:themeColor="background2" w:themeShade="BF"/>
                    <w:szCs w:val="21"/>
                  </w:rPr>
                </w:pPr>
                <w:r w:rsidRPr="0009063E">
                  <w:rPr>
                    <w:rFonts w:ascii="Century Gothic" w:eastAsiaTheme="majorEastAsia" w:hAnsi="Century Gothic" w:cstheme="majorBidi"/>
                    <w:b/>
                    <w:bCs/>
                    <w:color w:val="538135" w:themeColor="accent6" w:themeShade="BF"/>
                    <w:szCs w:val="21"/>
                    <w:lang w:bidi="sv-SE"/>
                  </w:rPr>
                  <w:t>Punkt</w:t>
                </w:r>
              </w:p>
            </w:sdtContent>
          </w:sdt>
        </w:tc>
        <w:tc>
          <w:tcPr>
            <w:tcW w:w="1677" w:type="dxa"/>
          </w:tcPr>
          <w:p w14:paraId="5EBE33FF" w14:textId="77777777" w:rsidR="00757ADC" w:rsidRPr="0009063E" w:rsidRDefault="00757ADC" w:rsidP="007F39B6">
            <w:pPr>
              <w:spacing w:after="200" w:line="276" w:lineRule="auto"/>
              <w:outlineLvl w:val="1"/>
              <w:rPr>
                <w:rFonts w:ascii="Century Gothic" w:eastAsiaTheme="majorEastAsia" w:hAnsi="Century Gothic" w:cstheme="majorBidi"/>
                <w:b/>
                <w:bCs/>
                <w:color w:val="1F3864" w:themeColor="accent1" w:themeShade="80"/>
                <w:szCs w:val="21"/>
              </w:rPr>
            </w:pPr>
          </w:p>
        </w:tc>
      </w:tr>
      <w:tr w:rsidR="00757ADC" w:rsidRPr="0009063E" w14:paraId="7B585F49" w14:textId="77777777" w:rsidTr="007F39B6">
        <w:tc>
          <w:tcPr>
            <w:tcW w:w="142" w:type="dxa"/>
          </w:tcPr>
          <w:p w14:paraId="6E8743CA" w14:textId="77777777" w:rsidR="00757ADC" w:rsidRPr="0009063E" w:rsidRDefault="00757ADC" w:rsidP="007F39B6">
            <w:pPr>
              <w:spacing w:after="200" w:line="276" w:lineRule="auto"/>
              <w:rPr>
                <w:rFonts w:ascii="Palatino Linotype" w:hAnsi="Palatino Linotype"/>
                <w:szCs w:val="21"/>
              </w:rPr>
            </w:pPr>
          </w:p>
        </w:tc>
        <w:tc>
          <w:tcPr>
            <w:tcW w:w="8647" w:type="dxa"/>
          </w:tcPr>
          <w:p w14:paraId="5640911F" w14:textId="6F044DB9" w:rsidR="00757ADC" w:rsidRPr="0009063E" w:rsidRDefault="0054065E" w:rsidP="007F39B6">
            <w:pPr>
              <w:numPr>
                <w:ilvl w:val="0"/>
                <w:numId w:val="1"/>
              </w:numPr>
              <w:ind w:left="358"/>
              <w:contextualSpacing/>
              <w:rPr>
                <w:rFonts w:ascii="Palatino Linotype" w:hAnsi="Palatino Linotype"/>
                <w:b/>
                <w:bCs/>
                <w:szCs w:val="21"/>
              </w:rPr>
            </w:pPr>
            <w:proofErr w:type="spellStart"/>
            <w:r>
              <w:rPr>
                <w:rFonts w:ascii="Palatino Linotype" w:hAnsi="Palatino Linotype"/>
                <w:b/>
                <w:bCs/>
                <w:szCs w:val="21"/>
              </w:rPr>
              <w:t>Raw</w:t>
            </w:r>
            <w:proofErr w:type="spellEnd"/>
            <w:r>
              <w:rPr>
                <w:rFonts w:ascii="Palatino Linotype" w:hAnsi="Palatino Linotype"/>
                <w:b/>
                <w:bCs/>
                <w:szCs w:val="21"/>
              </w:rPr>
              <w:t xml:space="preserve"> Design</w:t>
            </w:r>
            <w:r w:rsidR="00757ADC">
              <w:rPr>
                <w:rFonts w:ascii="Palatino Linotype" w:hAnsi="Palatino Linotype"/>
                <w:b/>
                <w:bCs/>
                <w:szCs w:val="21"/>
              </w:rPr>
              <w:br/>
            </w:r>
            <w:r>
              <w:rPr>
                <w:rFonts w:ascii="Palatino Linotype" w:hAnsi="Palatino Linotype"/>
                <w:szCs w:val="21"/>
              </w:rPr>
              <w:t xml:space="preserve">Innan mötets öppnande deltog Paul Kyllerman från </w:t>
            </w:r>
            <w:proofErr w:type="spellStart"/>
            <w:r>
              <w:rPr>
                <w:rFonts w:ascii="Palatino Linotype" w:hAnsi="Palatino Linotype"/>
                <w:szCs w:val="21"/>
              </w:rPr>
              <w:t>Raw</w:t>
            </w:r>
            <w:proofErr w:type="spellEnd"/>
            <w:r>
              <w:rPr>
                <w:rFonts w:ascii="Palatino Linotype" w:hAnsi="Palatino Linotype"/>
                <w:szCs w:val="21"/>
              </w:rPr>
              <w:t xml:space="preserve"> Design. Han redogjorde för orsakerna till de problem som varit med CS-ledamöternas mailadresser och kom med förslag på lämpliga alternativ för framtiden. CS noterade informationen.</w:t>
            </w:r>
          </w:p>
          <w:p w14:paraId="060C2C1B" w14:textId="77777777" w:rsidR="00757ADC" w:rsidRPr="0009063E" w:rsidRDefault="00757ADC" w:rsidP="007F39B6">
            <w:pPr>
              <w:ind w:left="358"/>
              <w:contextualSpacing/>
              <w:rPr>
                <w:rFonts w:ascii="Palatino Linotype" w:hAnsi="Palatino Linotype"/>
                <w:szCs w:val="21"/>
              </w:rPr>
            </w:pPr>
          </w:p>
        </w:tc>
        <w:tc>
          <w:tcPr>
            <w:tcW w:w="1677" w:type="dxa"/>
          </w:tcPr>
          <w:p w14:paraId="1C04B31F" w14:textId="77777777" w:rsidR="00757ADC" w:rsidRPr="0009063E" w:rsidRDefault="00757ADC" w:rsidP="007F39B6">
            <w:pPr>
              <w:spacing w:after="200" w:line="276" w:lineRule="auto"/>
              <w:rPr>
                <w:rFonts w:ascii="Palatino Linotype" w:hAnsi="Palatino Linotype"/>
                <w:szCs w:val="21"/>
              </w:rPr>
            </w:pPr>
          </w:p>
        </w:tc>
      </w:tr>
      <w:tr w:rsidR="00757ADC" w:rsidRPr="0009063E" w14:paraId="5882246D" w14:textId="77777777" w:rsidTr="007F39B6">
        <w:tc>
          <w:tcPr>
            <w:tcW w:w="142" w:type="dxa"/>
          </w:tcPr>
          <w:p w14:paraId="084C681D" w14:textId="77777777" w:rsidR="00757ADC" w:rsidRPr="0009063E" w:rsidRDefault="00757ADC" w:rsidP="007F39B6">
            <w:pPr>
              <w:spacing w:after="200" w:line="276" w:lineRule="auto"/>
              <w:rPr>
                <w:rFonts w:ascii="Palatino Linotype" w:hAnsi="Palatino Linotype"/>
                <w:szCs w:val="21"/>
              </w:rPr>
            </w:pPr>
          </w:p>
        </w:tc>
        <w:tc>
          <w:tcPr>
            <w:tcW w:w="8647" w:type="dxa"/>
          </w:tcPr>
          <w:p w14:paraId="7642C5EC" w14:textId="2C214ED8" w:rsidR="00757ADC" w:rsidRPr="0009063E" w:rsidRDefault="0054065E" w:rsidP="007F39B6">
            <w:pPr>
              <w:numPr>
                <w:ilvl w:val="0"/>
                <w:numId w:val="1"/>
              </w:numPr>
              <w:ind w:left="358"/>
              <w:contextualSpacing/>
              <w:rPr>
                <w:rFonts w:ascii="Palatino Linotype" w:hAnsi="Palatino Linotype"/>
                <w:b/>
                <w:bCs/>
                <w:szCs w:val="21"/>
              </w:rPr>
            </w:pPr>
            <w:r>
              <w:rPr>
                <w:rFonts w:ascii="Palatino Linotype" w:hAnsi="Palatino Linotype"/>
                <w:b/>
                <w:bCs/>
                <w:szCs w:val="21"/>
              </w:rPr>
              <w:t>Mötet öppnas</w:t>
            </w:r>
          </w:p>
          <w:p w14:paraId="7AAFE112" w14:textId="11E75EE4" w:rsidR="00757ADC" w:rsidRDefault="0054065E" w:rsidP="007F39B6">
            <w:pPr>
              <w:ind w:left="358"/>
              <w:contextualSpacing/>
              <w:rPr>
                <w:rFonts w:ascii="Palatino Linotype" w:hAnsi="Palatino Linotype"/>
                <w:szCs w:val="21"/>
              </w:rPr>
            </w:pPr>
            <w:r>
              <w:rPr>
                <w:rFonts w:ascii="Palatino Linotype" w:hAnsi="Palatino Linotype"/>
                <w:szCs w:val="21"/>
              </w:rPr>
              <w:t>Lars Rydstedt hälsade alla välkomna och öppnade dagens möte.</w:t>
            </w:r>
          </w:p>
          <w:p w14:paraId="485A76EF" w14:textId="77777777" w:rsidR="00757ADC" w:rsidRPr="0009063E" w:rsidRDefault="00757ADC" w:rsidP="007F39B6">
            <w:pPr>
              <w:ind w:left="358"/>
              <w:contextualSpacing/>
              <w:rPr>
                <w:rFonts w:ascii="Palatino Linotype" w:hAnsi="Palatino Linotype"/>
                <w:szCs w:val="21"/>
              </w:rPr>
            </w:pPr>
          </w:p>
        </w:tc>
        <w:tc>
          <w:tcPr>
            <w:tcW w:w="1677" w:type="dxa"/>
          </w:tcPr>
          <w:p w14:paraId="5191915B" w14:textId="77777777" w:rsidR="00757ADC" w:rsidRPr="0009063E" w:rsidRDefault="00757ADC" w:rsidP="007F39B6">
            <w:pPr>
              <w:spacing w:after="200" w:line="276" w:lineRule="auto"/>
              <w:rPr>
                <w:rFonts w:ascii="Palatino Linotype" w:hAnsi="Palatino Linotype"/>
                <w:szCs w:val="21"/>
              </w:rPr>
            </w:pPr>
          </w:p>
        </w:tc>
      </w:tr>
      <w:tr w:rsidR="00757ADC" w:rsidRPr="0009063E" w14:paraId="0627346F" w14:textId="77777777" w:rsidTr="007F39B6">
        <w:tc>
          <w:tcPr>
            <w:tcW w:w="142" w:type="dxa"/>
          </w:tcPr>
          <w:p w14:paraId="13BC57AC" w14:textId="77777777" w:rsidR="00757ADC" w:rsidRPr="0009063E" w:rsidRDefault="00757ADC" w:rsidP="007F39B6">
            <w:pPr>
              <w:spacing w:after="200" w:line="276" w:lineRule="auto"/>
              <w:rPr>
                <w:rFonts w:ascii="Palatino Linotype" w:hAnsi="Palatino Linotype"/>
                <w:szCs w:val="21"/>
              </w:rPr>
            </w:pPr>
          </w:p>
        </w:tc>
        <w:tc>
          <w:tcPr>
            <w:tcW w:w="8647" w:type="dxa"/>
          </w:tcPr>
          <w:p w14:paraId="3B7C0E71" w14:textId="3A0CFAEE" w:rsidR="00757ADC" w:rsidRPr="0009063E" w:rsidRDefault="00757ADC" w:rsidP="007F39B6">
            <w:pPr>
              <w:numPr>
                <w:ilvl w:val="0"/>
                <w:numId w:val="1"/>
              </w:numPr>
              <w:ind w:left="358"/>
              <w:contextualSpacing/>
              <w:rPr>
                <w:rFonts w:ascii="Palatino Linotype" w:hAnsi="Palatino Linotype"/>
                <w:b/>
                <w:bCs/>
                <w:szCs w:val="21"/>
              </w:rPr>
            </w:pPr>
            <w:r>
              <w:rPr>
                <w:rFonts w:ascii="Palatino Linotype" w:hAnsi="Palatino Linotype"/>
                <w:b/>
                <w:bCs/>
                <w:szCs w:val="21"/>
              </w:rPr>
              <w:t xml:space="preserve">Val av </w:t>
            </w:r>
            <w:r w:rsidR="0054065E">
              <w:rPr>
                <w:rFonts w:ascii="Palatino Linotype" w:hAnsi="Palatino Linotype"/>
                <w:b/>
                <w:bCs/>
                <w:szCs w:val="21"/>
              </w:rPr>
              <w:t>sekreterare</w:t>
            </w:r>
          </w:p>
          <w:p w14:paraId="2142DE4B" w14:textId="1D52E0C8" w:rsidR="00757ADC" w:rsidRDefault="00757ADC" w:rsidP="007F39B6">
            <w:pPr>
              <w:ind w:firstLine="421"/>
              <w:contextualSpacing/>
              <w:rPr>
                <w:rFonts w:ascii="Palatino Linotype" w:hAnsi="Palatino Linotype"/>
                <w:szCs w:val="21"/>
              </w:rPr>
            </w:pPr>
            <w:r>
              <w:rPr>
                <w:rFonts w:ascii="Palatino Linotype" w:hAnsi="Palatino Linotype"/>
                <w:szCs w:val="21"/>
              </w:rPr>
              <w:t xml:space="preserve">Till </w:t>
            </w:r>
            <w:r w:rsidR="00B006A3">
              <w:rPr>
                <w:rFonts w:ascii="Palatino Linotype" w:hAnsi="Palatino Linotype"/>
                <w:szCs w:val="21"/>
              </w:rPr>
              <w:t>sekreterare valdes Annika Helgesson</w:t>
            </w:r>
          </w:p>
          <w:p w14:paraId="1D56A389" w14:textId="500E40D6" w:rsidR="00757ADC" w:rsidRPr="0009063E" w:rsidRDefault="0054065E" w:rsidP="007F39B6">
            <w:pPr>
              <w:ind w:left="358"/>
              <w:contextualSpacing/>
              <w:rPr>
                <w:rFonts w:ascii="Palatino Linotype" w:hAnsi="Palatino Linotype"/>
                <w:szCs w:val="21"/>
              </w:rPr>
            </w:pPr>
            <w:r>
              <w:rPr>
                <w:rFonts w:ascii="Palatino Linotype" w:hAnsi="Palatino Linotype"/>
                <w:szCs w:val="21"/>
              </w:rPr>
              <w:t xml:space="preserve"> </w:t>
            </w:r>
          </w:p>
        </w:tc>
        <w:tc>
          <w:tcPr>
            <w:tcW w:w="1677" w:type="dxa"/>
          </w:tcPr>
          <w:p w14:paraId="1FCC92C4" w14:textId="77777777" w:rsidR="00757ADC" w:rsidRPr="0009063E" w:rsidRDefault="00757ADC" w:rsidP="007F39B6">
            <w:pPr>
              <w:spacing w:after="200" w:line="276" w:lineRule="auto"/>
              <w:rPr>
                <w:rFonts w:ascii="Palatino Linotype" w:hAnsi="Palatino Linotype"/>
                <w:szCs w:val="21"/>
              </w:rPr>
            </w:pPr>
          </w:p>
        </w:tc>
      </w:tr>
      <w:tr w:rsidR="00757ADC" w:rsidRPr="0009063E" w14:paraId="1B86236F" w14:textId="77777777" w:rsidTr="007F39B6">
        <w:tc>
          <w:tcPr>
            <w:tcW w:w="142" w:type="dxa"/>
          </w:tcPr>
          <w:p w14:paraId="291347E3" w14:textId="77777777" w:rsidR="00757ADC" w:rsidRPr="0009063E" w:rsidRDefault="00757ADC" w:rsidP="007F39B6">
            <w:pPr>
              <w:spacing w:after="200" w:line="276" w:lineRule="auto"/>
              <w:rPr>
                <w:rFonts w:ascii="Palatino Linotype" w:hAnsi="Palatino Linotype"/>
                <w:szCs w:val="21"/>
              </w:rPr>
            </w:pPr>
          </w:p>
        </w:tc>
        <w:tc>
          <w:tcPr>
            <w:tcW w:w="8647" w:type="dxa"/>
          </w:tcPr>
          <w:p w14:paraId="63B9A6D4" w14:textId="4CB5E883" w:rsidR="00757ADC" w:rsidRPr="0009063E" w:rsidRDefault="0054065E" w:rsidP="007F39B6">
            <w:pPr>
              <w:numPr>
                <w:ilvl w:val="0"/>
                <w:numId w:val="1"/>
              </w:numPr>
              <w:ind w:left="358"/>
              <w:contextualSpacing/>
              <w:rPr>
                <w:rFonts w:ascii="Palatino Linotype" w:hAnsi="Palatino Linotype"/>
                <w:b/>
                <w:bCs/>
                <w:szCs w:val="21"/>
              </w:rPr>
            </w:pPr>
            <w:r>
              <w:rPr>
                <w:rFonts w:ascii="Palatino Linotype" w:hAnsi="Palatino Linotype"/>
                <w:b/>
                <w:bCs/>
                <w:szCs w:val="21"/>
              </w:rPr>
              <w:t>Val av två justerare</w:t>
            </w:r>
            <w:r w:rsidR="00757ADC">
              <w:rPr>
                <w:rFonts w:ascii="Palatino Linotype" w:hAnsi="Palatino Linotype"/>
                <w:b/>
                <w:bCs/>
                <w:szCs w:val="21"/>
              </w:rPr>
              <w:br/>
            </w:r>
            <w:r w:rsidR="00B006A3">
              <w:rPr>
                <w:rFonts w:ascii="Palatino Linotype" w:hAnsi="Palatino Linotype"/>
                <w:szCs w:val="21"/>
              </w:rPr>
              <w:t>Till att justera dagens protokoll valdes Göran Hagman och Roger Lindström.</w:t>
            </w:r>
          </w:p>
          <w:p w14:paraId="64420B46" w14:textId="77777777" w:rsidR="00757ADC" w:rsidRPr="0009063E" w:rsidRDefault="00757ADC" w:rsidP="007F39B6">
            <w:pPr>
              <w:ind w:firstLine="421"/>
              <w:contextualSpacing/>
              <w:rPr>
                <w:rFonts w:ascii="Palatino Linotype" w:hAnsi="Palatino Linotype"/>
                <w:szCs w:val="21"/>
              </w:rPr>
            </w:pPr>
          </w:p>
        </w:tc>
        <w:tc>
          <w:tcPr>
            <w:tcW w:w="1677" w:type="dxa"/>
          </w:tcPr>
          <w:p w14:paraId="54B76AB9" w14:textId="77777777" w:rsidR="00757ADC" w:rsidRPr="0009063E" w:rsidRDefault="00757ADC" w:rsidP="007F39B6">
            <w:pPr>
              <w:spacing w:after="200" w:line="276" w:lineRule="auto"/>
              <w:rPr>
                <w:rFonts w:ascii="Palatino Linotype" w:hAnsi="Palatino Linotype"/>
                <w:szCs w:val="21"/>
              </w:rPr>
            </w:pPr>
          </w:p>
        </w:tc>
      </w:tr>
      <w:tr w:rsidR="00757ADC" w:rsidRPr="0009063E" w14:paraId="1BD10B14" w14:textId="77777777" w:rsidTr="007F39B6">
        <w:tc>
          <w:tcPr>
            <w:tcW w:w="142" w:type="dxa"/>
          </w:tcPr>
          <w:p w14:paraId="040A2634" w14:textId="77777777" w:rsidR="00757ADC" w:rsidRPr="0009063E" w:rsidRDefault="00757ADC" w:rsidP="007F39B6">
            <w:pPr>
              <w:spacing w:after="200" w:line="276" w:lineRule="auto"/>
              <w:rPr>
                <w:rFonts w:ascii="Palatino Linotype" w:hAnsi="Palatino Linotype"/>
                <w:szCs w:val="21"/>
              </w:rPr>
            </w:pPr>
          </w:p>
        </w:tc>
        <w:tc>
          <w:tcPr>
            <w:tcW w:w="8647" w:type="dxa"/>
          </w:tcPr>
          <w:p w14:paraId="14685A4E" w14:textId="0411B46F" w:rsidR="00757ADC" w:rsidRPr="0009063E" w:rsidRDefault="004F7706" w:rsidP="007F39B6">
            <w:pPr>
              <w:numPr>
                <w:ilvl w:val="0"/>
                <w:numId w:val="1"/>
              </w:numPr>
              <w:ind w:left="358"/>
              <w:contextualSpacing/>
              <w:rPr>
                <w:rFonts w:ascii="Palatino Linotype" w:hAnsi="Palatino Linotype"/>
                <w:b/>
                <w:bCs/>
                <w:szCs w:val="21"/>
              </w:rPr>
            </w:pPr>
            <w:r>
              <w:rPr>
                <w:rFonts w:ascii="Palatino Linotype" w:hAnsi="Palatino Linotype"/>
                <w:b/>
                <w:bCs/>
                <w:szCs w:val="21"/>
              </w:rPr>
              <w:t>Närvarokontroll</w:t>
            </w:r>
          </w:p>
          <w:p w14:paraId="025D2BC5" w14:textId="28187365" w:rsidR="00757ADC" w:rsidRPr="00C57C4C" w:rsidRDefault="004F7706" w:rsidP="007F39B6">
            <w:pPr>
              <w:ind w:left="358"/>
              <w:contextualSpacing/>
              <w:rPr>
                <w:rFonts w:ascii="Palatino Linotype" w:hAnsi="Palatino Linotype"/>
                <w:i/>
                <w:iCs/>
                <w:szCs w:val="21"/>
              </w:rPr>
            </w:pPr>
            <w:r>
              <w:rPr>
                <w:rFonts w:ascii="Palatino Linotype" w:hAnsi="Palatino Linotype"/>
                <w:szCs w:val="21"/>
              </w:rPr>
              <w:t>Se ovan.</w:t>
            </w:r>
            <w:r w:rsidR="00757ADC" w:rsidRPr="00C57C4C">
              <w:rPr>
                <w:rFonts w:ascii="Palatino Linotype" w:hAnsi="Palatino Linotype"/>
                <w:i/>
                <w:iCs/>
                <w:szCs w:val="21"/>
              </w:rPr>
              <w:t xml:space="preserve">   </w:t>
            </w:r>
          </w:p>
          <w:p w14:paraId="4B64D857" w14:textId="77777777" w:rsidR="00757ADC" w:rsidRPr="0009063E" w:rsidRDefault="00757ADC" w:rsidP="007F39B6">
            <w:pPr>
              <w:ind w:left="358"/>
              <w:contextualSpacing/>
              <w:rPr>
                <w:rFonts w:ascii="Palatino Linotype" w:hAnsi="Palatino Linotype"/>
                <w:szCs w:val="21"/>
              </w:rPr>
            </w:pPr>
          </w:p>
        </w:tc>
        <w:tc>
          <w:tcPr>
            <w:tcW w:w="1677" w:type="dxa"/>
          </w:tcPr>
          <w:p w14:paraId="76CC6F26" w14:textId="77777777" w:rsidR="00757ADC" w:rsidRPr="0009063E" w:rsidRDefault="00757ADC" w:rsidP="007F39B6">
            <w:pPr>
              <w:spacing w:after="200" w:line="276" w:lineRule="auto"/>
              <w:rPr>
                <w:rFonts w:ascii="Palatino Linotype" w:hAnsi="Palatino Linotype"/>
                <w:szCs w:val="21"/>
              </w:rPr>
            </w:pPr>
          </w:p>
        </w:tc>
      </w:tr>
      <w:tr w:rsidR="00757ADC" w:rsidRPr="0009063E" w14:paraId="5AE8F1F3" w14:textId="77777777" w:rsidTr="007F39B6">
        <w:tc>
          <w:tcPr>
            <w:tcW w:w="142" w:type="dxa"/>
          </w:tcPr>
          <w:p w14:paraId="3DA2C4EC" w14:textId="77777777" w:rsidR="00757ADC" w:rsidRPr="0009063E" w:rsidRDefault="00757ADC" w:rsidP="007F39B6">
            <w:pPr>
              <w:spacing w:after="200" w:line="276" w:lineRule="auto"/>
              <w:rPr>
                <w:rFonts w:ascii="Palatino Linotype" w:hAnsi="Palatino Linotype"/>
                <w:szCs w:val="21"/>
              </w:rPr>
            </w:pPr>
          </w:p>
        </w:tc>
        <w:tc>
          <w:tcPr>
            <w:tcW w:w="8647" w:type="dxa"/>
          </w:tcPr>
          <w:p w14:paraId="4F239675" w14:textId="77777777" w:rsidR="004F7706" w:rsidRPr="0009063E" w:rsidRDefault="004F7706" w:rsidP="004F7706">
            <w:pPr>
              <w:numPr>
                <w:ilvl w:val="0"/>
                <w:numId w:val="1"/>
              </w:numPr>
              <w:ind w:left="358"/>
              <w:contextualSpacing/>
              <w:rPr>
                <w:rFonts w:ascii="Palatino Linotype" w:hAnsi="Palatino Linotype"/>
                <w:b/>
                <w:bCs/>
                <w:szCs w:val="21"/>
              </w:rPr>
            </w:pPr>
            <w:r>
              <w:rPr>
                <w:rFonts w:ascii="Palatino Linotype" w:hAnsi="Palatino Linotype"/>
                <w:b/>
                <w:bCs/>
                <w:szCs w:val="21"/>
              </w:rPr>
              <w:t>Anmälan av övriga frågor som kan innebära justering av dagordningen</w:t>
            </w:r>
          </w:p>
          <w:p w14:paraId="28697697" w14:textId="4B9E0BFD" w:rsidR="00757ADC" w:rsidRPr="006116C8" w:rsidRDefault="004F7706" w:rsidP="004F7706">
            <w:pPr>
              <w:ind w:left="358"/>
              <w:contextualSpacing/>
              <w:rPr>
                <w:rFonts w:ascii="Palatino Linotype" w:hAnsi="Palatino Linotype"/>
                <w:b/>
                <w:bCs/>
                <w:szCs w:val="21"/>
              </w:rPr>
            </w:pPr>
            <w:r>
              <w:rPr>
                <w:rFonts w:ascii="Palatino Linotype" w:hAnsi="Palatino Linotype"/>
                <w:szCs w:val="21"/>
              </w:rPr>
              <w:t>Inga frågor som innebar en justering av dagordningen anmäldes.</w:t>
            </w:r>
            <w:r w:rsidRPr="00C57C4C">
              <w:rPr>
                <w:rFonts w:ascii="Palatino Linotype" w:hAnsi="Palatino Linotype"/>
                <w:i/>
                <w:iCs/>
                <w:szCs w:val="21"/>
              </w:rPr>
              <w:t xml:space="preserve">   </w:t>
            </w:r>
          </w:p>
          <w:p w14:paraId="59215838" w14:textId="77777777" w:rsidR="00757ADC" w:rsidRPr="006116C8" w:rsidRDefault="00757ADC" w:rsidP="007F39B6">
            <w:pPr>
              <w:ind w:left="421"/>
              <w:contextualSpacing/>
              <w:rPr>
                <w:rFonts w:ascii="Palatino Linotype" w:hAnsi="Palatino Linotype"/>
                <w:b/>
                <w:bCs/>
                <w:szCs w:val="21"/>
              </w:rPr>
            </w:pPr>
          </w:p>
        </w:tc>
        <w:tc>
          <w:tcPr>
            <w:tcW w:w="1677" w:type="dxa"/>
          </w:tcPr>
          <w:p w14:paraId="6F423B46" w14:textId="77777777" w:rsidR="00757ADC" w:rsidRPr="0009063E" w:rsidRDefault="00757ADC" w:rsidP="007F39B6">
            <w:pPr>
              <w:spacing w:after="200" w:line="276" w:lineRule="auto"/>
              <w:rPr>
                <w:rFonts w:ascii="Palatino Linotype" w:hAnsi="Palatino Linotype"/>
                <w:szCs w:val="21"/>
              </w:rPr>
            </w:pPr>
          </w:p>
        </w:tc>
      </w:tr>
      <w:tr w:rsidR="00757ADC" w:rsidRPr="0009063E" w14:paraId="42084011" w14:textId="77777777" w:rsidTr="007F39B6">
        <w:tc>
          <w:tcPr>
            <w:tcW w:w="142" w:type="dxa"/>
          </w:tcPr>
          <w:p w14:paraId="3596EB7E" w14:textId="77777777" w:rsidR="00757ADC" w:rsidRPr="0009063E" w:rsidRDefault="00757ADC" w:rsidP="007F39B6">
            <w:pPr>
              <w:spacing w:after="200" w:line="276" w:lineRule="auto"/>
              <w:rPr>
                <w:rFonts w:ascii="Palatino Linotype" w:hAnsi="Palatino Linotype"/>
                <w:szCs w:val="21"/>
              </w:rPr>
            </w:pPr>
          </w:p>
        </w:tc>
        <w:tc>
          <w:tcPr>
            <w:tcW w:w="8647" w:type="dxa"/>
          </w:tcPr>
          <w:p w14:paraId="79D5100B" w14:textId="60B3E685" w:rsidR="00757ADC" w:rsidRDefault="00757ADC" w:rsidP="007F39B6">
            <w:pPr>
              <w:numPr>
                <w:ilvl w:val="0"/>
                <w:numId w:val="1"/>
              </w:numPr>
              <w:ind w:left="358"/>
              <w:contextualSpacing/>
              <w:rPr>
                <w:rFonts w:ascii="Palatino Linotype" w:hAnsi="Palatino Linotype"/>
                <w:b/>
                <w:bCs/>
                <w:szCs w:val="21"/>
              </w:rPr>
            </w:pPr>
            <w:r>
              <w:rPr>
                <w:rFonts w:ascii="Palatino Linotype" w:hAnsi="Palatino Linotype"/>
                <w:b/>
                <w:bCs/>
                <w:szCs w:val="21"/>
              </w:rPr>
              <w:t xml:space="preserve">Godkännande av </w:t>
            </w:r>
            <w:r w:rsidR="00864A0D">
              <w:rPr>
                <w:rFonts w:ascii="Palatino Linotype" w:hAnsi="Palatino Linotype"/>
                <w:b/>
                <w:bCs/>
                <w:szCs w:val="21"/>
              </w:rPr>
              <w:t>dagordningen</w:t>
            </w:r>
          </w:p>
          <w:p w14:paraId="775C98E5" w14:textId="48D77046" w:rsidR="00864A0D" w:rsidRPr="00090B9D" w:rsidRDefault="00864A0D" w:rsidP="00864A0D">
            <w:pPr>
              <w:ind w:left="421"/>
              <w:contextualSpacing/>
              <w:rPr>
                <w:rFonts w:ascii="Palatino Linotype" w:hAnsi="Palatino Linotype"/>
                <w:szCs w:val="21"/>
              </w:rPr>
            </w:pPr>
            <w:r>
              <w:rPr>
                <w:rFonts w:ascii="Palatino Linotype" w:hAnsi="Palatino Linotype"/>
                <w:szCs w:val="21"/>
              </w:rPr>
              <w:t>Föreslagen dagordning godkändes.</w:t>
            </w:r>
          </w:p>
          <w:p w14:paraId="44FD6794" w14:textId="77777777" w:rsidR="00757ADC" w:rsidRPr="000760CA" w:rsidRDefault="00757ADC" w:rsidP="007F39B6">
            <w:pPr>
              <w:ind w:left="421"/>
              <w:contextualSpacing/>
              <w:rPr>
                <w:rFonts w:ascii="Palatino Linotype" w:hAnsi="Palatino Linotype"/>
                <w:szCs w:val="21"/>
              </w:rPr>
            </w:pPr>
          </w:p>
        </w:tc>
        <w:tc>
          <w:tcPr>
            <w:tcW w:w="1677" w:type="dxa"/>
          </w:tcPr>
          <w:p w14:paraId="487B6CC3" w14:textId="77777777" w:rsidR="00757ADC" w:rsidRPr="0009063E" w:rsidRDefault="00757ADC" w:rsidP="007F39B6">
            <w:pPr>
              <w:spacing w:after="200" w:line="276" w:lineRule="auto"/>
              <w:rPr>
                <w:rFonts w:ascii="Palatino Linotype" w:hAnsi="Palatino Linotype"/>
                <w:szCs w:val="21"/>
              </w:rPr>
            </w:pPr>
          </w:p>
        </w:tc>
      </w:tr>
      <w:tr w:rsidR="00757ADC" w:rsidRPr="0009063E" w14:paraId="2627B91F" w14:textId="77777777" w:rsidTr="007F39B6">
        <w:tc>
          <w:tcPr>
            <w:tcW w:w="142" w:type="dxa"/>
          </w:tcPr>
          <w:p w14:paraId="518EB41A" w14:textId="77777777" w:rsidR="00757ADC" w:rsidRPr="0009063E" w:rsidRDefault="00757ADC" w:rsidP="007F39B6">
            <w:pPr>
              <w:spacing w:after="200" w:line="276" w:lineRule="auto"/>
              <w:rPr>
                <w:rFonts w:ascii="Palatino Linotype" w:hAnsi="Palatino Linotype"/>
                <w:szCs w:val="21"/>
              </w:rPr>
            </w:pPr>
          </w:p>
        </w:tc>
        <w:tc>
          <w:tcPr>
            <w:tcW w:w="8647" w:type="dxa"/>
          </w:tcPr>
          <w:p w14:paraId="6AA020CF" w14:textId="38CBA7FE" w:rsidR="00757ADC" w:rsidRPr="00864A0D" w:rsidRDefault="00864A0D" w:rsidP="007F39B6">
            <w:pPr>
              <w:numPr>
                <w:ilvl w:val="0"/>
                <w:numId w:val="1"/>
              </w:numPr>
              <w:ind w:left="358"/>
              <w:contextualSpacing/>
              <w:rPr>
                <w:rFonts w:ascii="Palatino Linotype" w:hAnsi="Palatino Linotype"/>
                <w:b/>
                <w:bCs/>
                <w:szCs w:val="21"/>
              </w:rPr>
            </w:pPr>
            <w:r w:rsidRPr="00864A0D">
              <w:rPr>
                <w:rFonts w:ascii="Palatino Linotype" w:hAnsi="Palatino Linotype"/>
                <w:b/>
                <w:bCs/>
                <w:szCs w:val="21"/>
              </w:rPr>
              <w:t>Godkännande av föregående protokoll och gamla ärenden</w:t>
            </w:r>
          </w:p>
          <w:p w14:paraId="0299ADD6" w14:textId="77777777" w:rsidR="00864A0D" w:rsidRDefault="00864A0D" w:rsidP="00864A0D">
            <w:pPr>
              <w:ind w:left="421"/>
              <w:contextualSpacing/>
              <w:rPr>
                <w:rFonts w:ascii="Palatino Linotype" w:hAnsi="Palatino Linotype"/>
                <w:szCs w:val="21"/>
              </w:rPr>
            </w:pPr>
            <w:r>
              <w:rPr>
                <w:rFonts w:ascii="Palatino Linotype" w:hAnsi="Palatino Linotype"/>
                <w:szCs w:val="21"/>
              </w:rPr>
              <w:t>Från protokollet den 10/8 noterades följande:</w:t>
            </w:r>
            <w:r>
              <w:rPr>
                <w:rFonts w:ascii="Palatino Linotype" w:hAnsi="Palatino Linotype"/>
                <w:szCs w:val="21"/>
              </w:rPr>
              <w:br/>
            </w:r>
            <w:r w:rsidRPr="00C21840">
              <w:rPr>
                <w:rFonts w:ascii="Palatino Linotype" w:hAnsi="Palatino Linotype"/>
                <w:i/>
                <w:iCs/>
                <w:szCs w:val="21"/>
              </w:rPr>
              <w:t>-§10. Vandringspriser</w:t>
            </w:r>
            <w:r>
              <w:rPr>
                <w:rFonts w:ascii="Palatino Linotype" w:hAnsi="Palatino Linotype"/>
                <w:szCs w:val="21"/>
              </w:rPr>
              <w:t>. Kvarstår</w:t>
            </w:r>
            <w:r>
              <w:rPr>
                <w:rFonts w:ascii="Palatino Linotype" w:hAnsi="Palatino Linotype"/>
                <w:szCs w:val="21"/>
              </w:rPr>
              <w:br/>
            </w:r>
            <w:r w:rsidRPr="000001BF">
              <w:rPr>
                <w:rFonts w:ascii="Palatino Linotype" w:hAnsi="Palatino Linotype"/>
                <w:i/>
                <w:iCs/>
                <w:szCs w:val="21"/>
              </w:rPr>
              <w:t>-§17. Redovisning av svar angående klagomål från stämman med mera</w:t>
            </w:r>
            <w:r>
              <w:rPr>
                <w:rFonts w:ascii="Palatino Linotype" w:hAnsi="Palatino Linotype"/>
                <w:i/>
                <w:iCs/>
                <w:szCs w:val="21"/>
              </w:rPr>
              <w:t xml:space="preserve">. </w:t>
            </w:r>
            <w:r>
              <w:rPr>
                <w:rFonts w:ascii="Palatino Linotype" w:hAnsi="Palatino Linotype"/>
                <w:szCs w:val="21"/>
              </w:rPr>
              <w:t>Kvarstår</w:t>
            </w:r>
            <w:r>
              <w:rPr>
                <w:rFonts w:ascii="Palatino Linotype" w:hAnsi="Palatino Linotype"/>
                <w:szCs w:val="21"/>
              </w:rPr>
              <w:br/>
            </w:r>
            <w:r w:rsidRPr="00107A43">
              <w:rPr>
                <w:rFonts w:ascii="Palatino Linotype" w:hAnsi="Palatino Linotype"/>
                <w:i/>
                <w:iCs/>
                <w:szCs w:val="21"/>
              </w:rPr>
              <w:t>-§18. Digitala medlemskort.</w:t>
            </w:r>
            <w:r>
              <w:rPr>
                <w:rFonts w:ascii="Palatino Linotype" w:hAnsi="Palatino Linotype"/>
                <w:szCs w:val="21"/>
              </w:rPr>
              <w:t xml:space="preserve"> Kvarstår.</w:t>
            </w:r>
          </w:p>
          <w:p w14:paraId="5CAE9BF8" w14:textId="77777777" w:rsidR="00864A0D" w:rsidRDefault="00864A0D" w:rsidP="00864A0D">
            <w:pPr>
              <w:ind w:left="421"/>
              <w:contextualSpacing/>
              <w:rPr>
                <w:rFonts w:ascii="Palatino Linotype" w:hAnsi="Palatino Linotype"/>
                <w:szCs w:val="21"/>
              </w:rPr>
            </w:pPr>
          </w:p>
          <w:p w14:paraId="1C179D76" w14:textId="2033150B" w:rsidR="00757ADC" w:rsidRDefault="00864A0D" w:rsidP="00864A0D">
            <w:pPr>
              <w:ind w:left="421"/>
              <w:rPr>
                <w:rFonts w:ascii="Palatino Linotype" w:hAnsi="Palatino Linotype"/>
                <w:szCs w:val="21"/>
              </w:rPr>
            </w:pPr>
            <w:r>
              <w:rPr>
                <w:rFonts w:ascii="Palatino Linotype" w:hAnsi="Palatino Linotype"/>
                <w:szCs w:val="21"/>
              </w:rPr>
              <w:lastRenderedPageBreak/>
              <w:t>Från protokollet den 18/3 noterades följande:</w:t>
            </w:r>
            <w:r>
              <w:rPr>
                <w:rFonts w:ascii="Palatino Linotype" w:hAnsi="Palatino Linotype"/>
                <w:szCs w:val="21"/>
              </w:rPr>
              <w:br/>
            </w:r>
            <w:r w:rsidRPr="00E57360">
              <w:rPr>
                <w:rFonts w:ascii="Palatino Linotype" w:hAnsi="Palatino Linotype"/>
                <w:i/>
                <w:iCs/>
                <w:szCs w:val="21"/>
              </w:rPr>
              <w:t>-§1</w:t>
            </w:r>
            <w:r w:rsidR="000A48A9">
              <w:rPr>
                <w:rFonts w:ascii="Palatino Linotype" w:hAnsi="Palatino Linotype"/>
                <w:i/>
                <w:iCs/>
                <w:szCs w:val="21"/>
              </w:rPr>
              <w:t>2</w:t>
            </w:r>
            <w:r w:rsidRPr="00E57360">
              <w:rPr>
                <w:rFonts w:ascii="Palatino Linotype" w:hAnsi="Palatino Linotype"/>
                <w:i/>
                <w:iCs/>
                <w:szCs w:val="21"/>
              </w:rPr>
              <w:t xml:space="preserve">. </w:t>
            </w:r>
            <w:proofErr w:type="spellStart"/>
            <w:r>
              <w:rPr>
                <w:rFonts w:ascii="Palatino Linotype" w:hAnsi="Palatino Linotype"/>
                <w:i/>
                <w:iCs/>
                <w:szCs w:val="21"/>
              </w:rPr>
              <w:t>Stadegegrupp</w:t>
            </w:r>
            <w:proofErr w:type="spellEnd"/>
            <w:r>
              <w:rPr>
                <w:rFonts w:ascii="Palatino Linotype" w:hAnsi="Palatino Linotype"/>
                <w:i/>
                <w:iCs/>
                <w:szCs w:val="21"/>
              </w:rPr>
              <w:t>.</w:t>
            </w:r>
            <w:r>
              <w:rPr>
                <w:rFonts w:ascii="Palatino Linotype" w:hAnsi="Palatino Linotype"/>
                <w:szCs w:val="21"/>
              </w:rPr>
              <w:t xml:space="preserve"> Kvarstår.</w:t>
            </w:r>
            <w:r>
              <w:rPr>
                <w:rFonts w:ascii="Palatino Linotype" w:hAnsi="Palatino Linotype"/>
                <w:szCs w:val="21"/>
              </w:rPr>
              <w:br/>
            </w:r>
            <w:r w:rsidRPr="00E57360">
              <w:rPr>
                <w:rFonts w:ascii="Palatino Linotype" w:hAnsi="Palatino Linotype"/>
                <w:i/>
                <w:iCs/>
                <w:szCs w:val="21"/>
              </w:rPr>
              <w:t>-§1</w:t>
            </w:r>
            <w:r w:rsidR="000A48A9">
              <w:rPr>
                <w:rFonts w:ascii="Palatino Linotype" w:hAnsi="Palatino Linotype"/>
                <w:i/>
                <w:iCs/>
                <w:szCs w:val="21"/>
              </w:rPr>
              <w:t xml:space="preserve">4. ”Önskelista” </w:t>
            </w:r>
            <w:proofErr w:type="spellStart"/>
            <w:r w:rsidR="000A48A9">
              <w:rPr>
                <w:rFonts w:ascii="Palatino Linotype" w:hAnsi="Palatino Linotype"/>
                <w:i/>
                <w:iCs/>
                <w:szCs w:val="21"/>
              </w:rPr>
              <w:t>DreverData</w:t>
            </w:r>
            <w:proofErr w:type="spellEnd"/>
            <w:r w:rsidR="000A48A9">
              <w:rPr>
                <w:rFonts w:ascii="Palatino Linotype" w:hAnsi="Palatino Linotype"/>
                <w:i/>
                <w:iCs/>
                <w:szCs w:val="21"/>
              </w:rPr>
              <w:t>.</w:t>
            </w:r>
            <w:r w:rsidR="000A48A9">
              <w:rPr>
                <w:rFonts w:ascii="Palatino Linotype" w:hAnsi="Palatino Linotype"/>
                <w:szCs w:val="21"/>
              </w:rPr>
              <w:t xml:space="preserve"> Kvarstår</w:t>
            </w:r>
            <w:r w:rsidR="000A48A9">
              <w:rPr>
                <w:rFonts w:ascii="Palatino Linotype" w:hAnsi="Palatino Linotype"/>
                <w:szCs w:val="21"/>
              </w:rPr>
              <w:br/>
            </w:r>
            <w:r w:rsidR="000A48A9" w:rsidRPr="00E57360">
              <w:rPr>
                <w:rFonts w:ascii="Palatino Linotype" w:hAnsi="Palatino Linotype"/>
                <w:i/>
                <w:iCs/>
                <w:szCs w:val="21"/>
              </w:rPr>
              <w:t>-§1</w:t>
            </w:r>
            <w:r w:rsidR="000A48A9">
              <w:rPr>
                <w:rFonts w:ascii="Palatino Linotype" w:hAnsi="Palatino Linotype"/>
                <w:i/>
                <w:iCs/>
                <w:szCs w:val="21"/>
              </w:rPr>
              <w:t xml:space="preserve">5. Planeringsgrupp 80-årsfirande. </w:t>
            </w:r>
            <w:r w:rsidR="000A48A9">
              <w:rPr>
                <w:rFonts w:ascii="Palatino Linotype" w:hAnsi="Palatino Linotype"/>
                <w:szCs w:val="21"/>
              </w:rPr>
              <w:t>Kvarstår</w:t>
            </w:r>
          </w:p>
          <w:p w14:paraId="518109E3" w14:textId="3B9E3410" w:rsidR="00770CE1" w:rsidRPr="00E57360" w:rsidRDefault="00770CE1" w:rsidP="00770CE1">
            <w:pPr>
              <w:ind w:left="421"/>
              <w:contextualSpacing/>
              <w:rPr>
                <w:rFonts w:ascii="Palatino Linotype" w:hAnsi="Palatino Linotype"/>
                <w:szCs w:val="21"/>
              </w:rPr>
            </w:pPr>
            <w:r>
              <w:rPr>
                <w:rFonts w:ascii="Palatino Linotype" w:hAnsi="Palatino Linotype"/>
                <w:szCs w:val="21"/>
              </w:rPr>
              <w:t>Protokollen lades därmed till handlingarna med ett godkännande.</w:t>
            </w:r>
          </w:p>
          <w:p w14:paraId="51007FCC" w14:textId="77777777" w:rsidR="00757ADC" w:rsidRPr="0009063E" w:rsidRDefault="00757ADC" w:rsidP="007F39B6">
            <w:pPr>
              <w:ind w:left="421"/>
              <w:rPr>
                <w:rFonts w:ascii="Palatino Linotype" w:hAnsi="Palatino Linotype"/>
                <w:szCs w:val="21"/>
              </w:rPr>
            </w:pPr>
          </w:p>
        </w:tc>
        <w:tc>
          <w:tcPr>
            <w:tcW w:w="1677" w:type="dxa"/>
          </w:tcPr>
          <w:p w14:paraId="1B339D56" w14:textId="77777777" w:rsidR="00757ADC" w:rsidRPr="0009063E" w:rsidRDefault="00757ADC" w:rsidP="007F39B6">
            <w:pPr>
              <w:spacing w:after="200" w:line="276" w:lineRule="auto"/>
              <w:rPr>
                <w:rFonts w:ascii="Palatino Linotype" w:hAnsi="Palatino Linotype"/>
                <w:szCs w:val="21"/>
              </w:rPr>
            </w:pPr>
          </w:p>
        </w:tc>
      </w:tr>
      <w:tr w:rsidR="00757ADC" w:rsidRPr="0009063E" w14:paraId="11EDEE02" w14:textId="77777777" w:rsidTr="007F39B6">
        <w:tc>
          <w:tcPr>
            <w:tcW w:w="142" w:type="dxa"/>
          </w:tcPr>
          <w:p w14:paraId="5CF59BAC" w14:textId="77777777" w:rsidR="00757ADC" w:rsidRPr="0009063E" w:rsidRDefault="00757ADC" w:rsidP="007F39B6">
            <w:pPr>
              <w:spacing w:after="200" w:line="276" w:lineRule="auto"/>
              <w:rPr>
                <w:rFonts w:ascii="Palatino Linotype" w:hAnsi="Palatino Linotype"/>
                <w:szCs w:val="21"/>
              </w:rPr>
            </w:pPr>
          </w:p>
        </w:tc>
        <w:tc>
          <w:tcPr>
            <w:tcW w:w="8647" w:type="dxa"/>
          </w:tcPr>
          <w:p w14:paraId="2B3E2CB3" w14:textId="77777777" w:rsidR="00757ADC" w:rsidRDefault="00A57FD6" w:rsidP="007F39B6">
            <w:pPr>
              <w:numPr>
                <w:ilvl w:val="0"/>
                <w:numId w:val="1"/>
              </w:numPr>
              <w:ind w:left="358"/>
              <w:contextualSpacing/>
              <w:rPr>
                <w:rFonts w:ascii="Palatino Linotype" w:hAnsi="Palatino Linotype"/>
                <w:szCs w:val="21"/>
              </w:rPr>
            </w:pPr>
            <w:r>
              <w:rPr>
                <w:rFonts w:ascii="Palatino Linotype" w:hAnsi="Palatino Linotype"/>
                <w:b/>
                <w:bCs/>
                <w:szCs w:val="21"/>
              </w:rPr>
              <w:t>Rapport från AU – fastställande av AU:s beslut</w:t>
            </w:r>
            <w:r>
              <w:rPr>
                <w:rFonts w:ascii="Palatino Linotype" w:hAnsi="Palatino Linotype"/>
                <w:b/>
                <w:bCs/>
                <w:szCs w:val="21"/>
              </w:rPr>
              <w:br/>
            </w:r>
            <w:r>
              <w:rPr>
                <w:rFonts w:ascii="Palatino Linotype" w:hAnsi="Palatino Linotype"/>
                <w:szCs w:val="21"/>
              </w:rPr>
              <w:t>Ingen rapport från AU och inga beslut att fastställa.</w:t>
            </w:r>
          </w:p>
          <w:p w14:paraId="0AA59BBD" w14:textId="77777777" w:rsidR="00A57FD6" w:rsidRDefault="00A57FD6" w:rsidP="00A57FD6">
            <w:pPr>
              <w:contextualSpacing/>
              <w:rPr>
                <w:rFonts w:ascii="Palatino Linotype" w:hAnsi="Palatino Linotype"/>
                <w:szCs w:val="21"/>
              </w:rPr>
            </w:pPr>
          </w:p>
          <w:p w14:paraId="55620547" w14:textId="7683D59A" w:rsidR="00A57FD6" w:rsidRPr="00A57FD6" w:rsidRDefault="00A57FD6" w:rsidP="007F39B6">
            <w:pPr>
              <w:numPr>
                <w:ilvl w:val="0"/>
                <w:numId w:val="1"/>
              </w:numPr>
              <w:ind w:left="358"/>
              <w:contextualSpacing/>
              <w:rPr>
                <w:rFonts w:ascii="Palatino Linotype" w:hAnsi="Palatino Linotype"/>
                <w:b/>
                <w:bCs/>
                <w:szCs w:val="21"/>
              </w:rPr>
            </w:pPr>
            <w:r w:rsidRPr="00A57FD6">
              <w:rPr>
                <w:rFonts w:ascii="Palatino Linotype" w:hAnsi="Palatino Linotype"/>
                <w:b/>
                <w:bCs/>
                <w:szCs w:val="21"/>
              </w:rPr>
              <w:t>Kommittéernas rapporter</w:t>
            </w:r>
          </w:p>
        </w:tc>
        <w:tc>
          <w:tcPr>
            <w:tcW w:w="1677" w:type="dxa"/>
          </w:tcPr>
          <w:p w14:paraId="2C714EEF" w14:textId="77777777" w:rsidR="00757ADC" w:rsidRPr="0009063E" w:rsidRDefault="00757ADC" w:rsidP="007F39B6">
            <w:pPr>
              <w:spacing w:after="200" w:line="276" w:lineRule="auto"/>
              <w:rPr>
                <w:rFonts w:ascii="Palatino Linotype" w:hAnsi="Palatino Linotype"/>
                <w:szCs w:val="21"/>
              </w:rPr>
            </w:pPr>
          </w:p>
        </w:tc>
      </w:tr>
      <w:tr w:rsidR="00757ADC" w:rsidRPr="0009063E" w14:paraId="59108841" w14:textId="77777777" w:rsidTr="007F39B6">
        <w:tc>
          <w:tcPr>
            <w:tcW w:w="142" w:type="dxa"/>
          </w:tcPr>
          <w:p w14:paraId="6FD08BA1" w14:textId="77777777" w:rsidR="00757ADC" w:rsidRPr="0009063E" w:rsidRDefault="00757ADC" w:rsidP="007F39B6">
            <w:pPr>
              <w:spacing w:after="200" w:line="276" w:lineRule="auto"/>
              <w:rPr>
                <w:rFonts w:ascii="Palatino Linotype" w:hAnsi="Palatino Linotype"/>
                <w:szCs w:val="21"/>
              </w:rPr>
            </w:pPr>
          </w:p>
        </w:tc>
        <w:tc>
          <w:tcPr>
            <w:tcW w:w="8647" w:type="dxa"/>
          </w:tcPr>
          <w:p w14:paraId="2E899594" w14:textId="77777777" w:rsidR="00757ADC" w:rsidRPr="00D5447E" w:rsidRDefault="00757ADC" w:rsidP="007F39B6">
            <w:pPr>
              <w:pStyle w:val="Liststycke"/>
              <w:numPr>
                <w:ilvl w:val="0"/>
                <w:numId w:val="2"/>
              </w:numPr>
              <w:rPr>
                <w:rFonts w:ascii="Palatino Linotype" w:hAnsi="Palatino Linotype"/>
                <w:i/>
                <w:iCs/>
                <w:szCs w:val="21"/>
              </w:rPr>
            </w:pPr>
            <w:r w:rsidRPr="00D5447E">
              <w:rPr>
                <w:rFonts w:ascii="Palatino Linotype" w:hAnsi="Palatino Linotype"/>
                <w:i/>
                <w:iCs/>
                <w:szCs w:val="21"/>
              </w:rPr>
              <w:t>Avelskommittén</w:t>
            </w:r>
          </w:p>
          <w:p w14:paraId="6F3C0C6E" w14:textId="77777777" w:rsidR="00757ADC" w:rsidRDefault="00757ADC" w:rsidP="007F39B6">
            <w:pPr>
              <w:pStyle w:val="Liststycke"/>
              <w:ind w:left="1427"/>
              <w:rPr>
                <w:rFonts w:ascii="Palatino Linotype" w:hAnsi="Palatino Linotype"/>
                <w:szCs w:val="21"/>
              </w:rPr>
            </w:pPr>
            <w:r>
              <w:rPr>
                <w:rFonts w:ascii="Palatino Linotype" w:hAnsi="Palatino Linotype"/>
                <w:szCs w:val="21"/>
              </w:rPr>
              <w:t xml:space="preserve">Charlott Jonsson informerade om kommitténs arbete vilket löper enligt aktivitetsplanen. </w:t>
            </w:r>
          </w:p>
          <w:p w14:paraId="6DB5C49B" w14:textId="460DF2F0" w:rsidR="00757ADC" w:rsidRDefault="00F73D3E" w:rsidP="007F39B6">
            <w:pPr>
              <w:pStyle w:val="Liststycke"/>
              <w:numPr>
                <w:ilvl w:val="0"/>
                <w:numId w:val="3"/>
              </w:numPr>
              <w:rPr>
                <w:rFonts w:ascii="Palatino Linotype" w:hAnsi="Palatino Linotype"/>
                <w:szCs w:val="21"/>
              </w:rPr>
            </w:pPr>
            <w:r>
              <w:rPr>
                <w:rFonts w:ascii="Palatino Linotype" w:hAnsi="Palatino Linotype"/>
                <w:szCs w:val="21"/>
              </w:rPr>
              <w:t xml:space="preserve">Den </w:t>
            </w:r>
            <w:r w:rsidR="00C31F38">
              <w:rPr>
                <w:rFonts w:ascii="Palatino Linotype" w:hAnsi="Palatino Linotype"/>
                <w:szCs w:val="21"/>
              </w:rPr>
              <w:t>9 maj håll</w:t>
            </w:r>
            <w:r>
              <w:rPr>
                <w:rFonts w:ascii="Palatino Linotype" w:hAnsi="Palatino Linotype"/>
                <w:szCs w:val="21"/>
              </w:rPr>
              <w:t>er kommittén</w:t>
            </w:r>
            <w:r w:rsidR="00C31F38">
              <w:rPr>
                <w:rFonts w:ascii="Palatino Linotype" w:hAnsi="Palatino Linotype"/>
                <w:szCs w:val="21"/>
              </w:rPr>
              <w:t xml:space="preserve"> ett m</w:t>
            </w:r>
            <w:r w:rsidR="005458CC" w:rsidRPr="005458CC">
              <w:rPr>
                <w:rFonts w:ascii="Palatino Linotype" w:hAnsi="Palatino Linotype"/>
                <w:szCs w:val="21"/>
              </w:rPr>
              <w:t xml:space="preserve">öte med </w:t>
            </w:r>
            <w:r>
              <w:rPr>
                <w:rFonts w:ascii="Palatino Linotype" w:hAnsi="Palatino Linotype"/>
                <w:szCs w:val="21"/>
              </w:rPr>
              <w:t xml:space="preserve">de lokala </w:t>
            </w:r>
            <w:r w:rsidR="005458CC" w:rsidRPr="005458CC">
              <w:rPr>
                <w:rFonts w:ascii="Palatino Linotype" w:hAnsi="Palatino Linotype"/>
                <w:szCs w:val="21"/>
              </w:rPr>
              <w:t>avelsråden för att presenteras nya RAS</w:t>
            </w:r>
            <w:r w:rsidR="00C31F38">
              <w:rPr>
                <w:rFonts w:ascii="Palatino Linotype" w:hAnsi="Palatino Linotype"/>
                <w:szCs w:val="21"/>
              </w:rPr>
              <w:t>. Kommittén k</w:t>
            </w:r>
            <w:r w:rsidR="005458CC" w:rsidRPr="005458CC">
              <w:rPr>
                <w:rFonts w:ascii="Palatino Linotype" w:hAnsi="Palatino Linotype"/>
                <w:szCs w:val="21"/>
              </w:rPr>
              <w:t>omm</w:t>
            </w:r>
            <w:r w:rsidR="00C31F38">
              <w:rPr>
                <w:rFonts w:ascii="Palatino Linotype" w:hAnsi="Palatino Linotype"/>
                <w:szCs w:val="21"/>
              </w:rPr>
              <w:t>er även att delta på</w:t>
            </w:r>
            <w:r w:rsidR="005458CC" w:rsidRPr="005458CC">
              <w:rPr>
                <w:rFonts w:ascii="Palatino Linotype" w:hAnsi="Palatino Linotype"/>
                <w:szCs w:val="21"/>
              </w:rPr>
              <w:t xml:space="preserve"> till nästa ordf</w:t>
            </w:r>
            <w:r w:rsidR="00C31F38">
              <w:rPr>
                <w:rFonts w:ascii="Palatino Linotype" w:hAnsi="Palatino Linotype"/>
                <w:szCs w:val="21"/>
              </w:rPr>
              <w:t>örande</w:t>
            </w:r>
            <w:r w:rsidR="005458CC" w:rsidRPr="005458CC">
              <w:rPr>
                <w:rFonts w:ascii="Palatino Linotype" w:hAnsi="Palatino Linotype"/>
                <w:szCs w:val="21"/>
              </w:rPr>
              <w:t>råd</w:t>
            </w:r>
            <w:r w:rsidR="00C31F38">
              <w:rPr>
                <w:rFonts w:ascii="Palatino Linotype" w:hAnsi="Palatino Linotype"/>
                <w:szCs w:val="21"/>
              </w:rPr>
              <w:t xml:space="preserve"> den</w:t>
            </w:r>
            <w:r w:rsidR="005458CC" w:rsidRPr="005458CC">
              <w:rPr>
                <w:rFonts w:ascii="Palatino Linotype" w:hAnsi="Palatino Linotype"/>
                <w:szCs w:val="21"/>
              </w:rPr>
              <w:t xml:space="preserve"> 16 maj.</w:t>
            </w:r>
          </w:p>
          <w:p w14:paraId="714456D5" w14:textId="6602F081" w:rsidR="00757ADC" w:rsidRDefault="005458CC" w:rsidP="007F39B6">
            <w:pPr>
              <w:pStyle w:val="Liststycke"/>
              <w:numPr>
                <w:ilvl w:val="0"/>
                <w:numId w:val="3"/>
              </w:numPr>
              <w:rPr>
                <w:rFonts w:ascii="Palatino Linotype" w:hAnsi="Palatino Linotype"/>
                <w:szCs w:val="21"/>
              </w:rPr>
            </w:pPr>
            <w:r w:rsidRPr="005458CC">
              <w:rPr>
                <w:rFonts w:ascii="Palatino Linotype" w:hAnsi="Palatino Linotype"/>
                <w:szCs w:val="21"/>
              </w:rPr>
              <w:t>Önskelista</w:t>
            </w:r>
            <w:r w:rsidR="00DE51CB">
              <w:rPr>
                <w:rFonts w:ascii="Palatino Linotype" w:hAnsi="Palatino Linotype"/>
                <w:szCs w:val="21"/>
              </w:rPr>
              <w:t>n med förbättringar i</w:t>
            </w:r>
            <w:r w:rsidRPr="005458CC">
              <w:rPr>
                <w:rFonts w:ascii="Palatino Linotype" w:hAnsi="Palatino Linotype"/>
                <w:szCs w:val="21"/>
              </w:rPr>
              <w:t xml:space="preserve"> </w:t>
            </w:r>
            <w:proofErr w:type="spellStart"/>
            <w:r w:rsidRPr="005458CC">
              <w:rPr>
                <w:rFonts w:ascii="Palatino Linotype" w:hAnsi="Palatino Linotype"/>
                <w:szCs w:val="21"/>
              </w:rPr>
              <w:t>D</w:t>
            </w:r>
            <w:r w:rsidR="00DE51CB">
              <w:rPr>
                <w:rFonts w:ascii="Palatino Linotype" w:hAnsi="Palatino Linotype"/>
                <w:szCs w:val="21"/>
              </w:rPr>
              <w:t>rever</w:t>
            </w:r>
            <w:r w:rsidRPr="005458CC">
              <w:rPr>
                <w:rFonts w:ascii="Palatino Linotype" w:hAnsi="Palatino Linotype"/>
                <w:szCs w:val="21"/>
              </w:rPr>
              <w:t>D</w:t>
            </w:r>
            <w:r w:rsidR="00DE51CB">
              <w:rPr>
                <w:rFonts w:ascii="Palatino Linotype" w:hAnsi="Palatino Linotype"/>
                <w:szCs w:val="21"/>
              </w:rPr>
              <w:t>ata</w:t>
            </w:r>
            <w:proofErr w:type="spellEnd"/>
            <w:r w:rsidR="00DE51CB">
              <w:rPr>
                <w:rFonts w:ascii="Palatino Linotype" w:hAnsi="Palatino Linotype"/>
                <w:szCs w:val="21"/>
              </w:rPr>
              <w:t xml:space="preserve"> är</w:t>
            </w:r>
            <w:r w:rsidRPr="005458CC">
              <w:rPr>
                <w:rFonts w:ascii="Palatino Linotype" w:hAnsi="Palatino Linotype"/>
                <w:szCs w:val="21"/>
              </w:rPr>
              <w:t xml:space="preserve"> påbörjad</w:t>
            </w:r>
            <w:r w:rsidR="00DE51CB">
              <w:rPr>
                <w:rFonts w:ascii="Palatino Linotype" w:hAnsi="Palatino Linotype"/>
                <w:szCs w:val="21"/>
              </w:rPr>
              <w:t>.</w:t>
            </w:r>
          </w:p>
          <w:p w14:paraId="65C41234" w14:textId="67AE34CC" w:rsidR="00757ADC" w:rsidRDefault="00506F89" w:rsidP="007F39B6">
            <w:pPr>
              <w:pStyle w:val="Liststycke"/>
              <w:numPr>
                <w:ilvl w:val="0"/>
                <w:numId w:val="3"/>
              </w:numPr>
              <w:rPr>
                <w:rFonts w:ascii="Palatino Linotype" w:hAnsi="Palatino Linotype"/>
                <w:szCs w:val="21"/>
              </w:rPr>
            </w:pPr>
            <w:r>
              <w:rPr>
                <w:rFonts w:ascii="Palatino Linotype" w:hAnsi="Palatino Linotype"/>
                <w:szCs w:val="21"/>
              </w:rPr>
              <w:t>Kommittén skissar på ett uppdaterat regelverk för årets uppfödare och skickar det på remiss till J</w:t>
            </w:r>
            <w:r w:rsidR="00E21206">
              <w:rPr>
                <w:rFonts w:ascii="Palatino Linotype" w:hAnsi="Palatino Linotype"/>
                <w:szCs w:val="21"/>
              </w:rPr>
              <w:t xml:space="preserve">akt </w:t>
            </w:r>
            <w:r>
              <w:rPr>
                <w:rFonts w:ascii="Palatino Linotype" w:hAnsi="Palatino Linotype"/>
                <w:szCs w:val="21"/>
              </w:rPr>
              <w:t>&amp;</w:t>
            </w:r>
            <w:r w:rsidR="00E21206">
              <w:rPr>
                <w:rFonts w:ascii="Palatino Linotype" w:hAnsi="Palatino Linotype"/>
                <w:szCs w:val="21"/>
              </w:rPr>
              <w:t xml:space="preserve"> </w:t>
            </w:r>
            <w:r>
              <w:rPr>
                <w:rFonts w:ascii="Palatino Linotype" w:hAnsi="Palatino Linotype"/>
                <w:szCs w:val="21"/>
              </w:rPr>
              <w:t>U</w:t>
            </w:r>
            <w:r w:rsidR="00E21206">
              <w:rPr>
                <w:rFonts w:ascii="Palatino Linotype" w:hAnsi="Palatino Linotype"/>
                <w:szCs w:val="21"/>
              </w:rPr>
              <w:t>tställningskommittén</w:t>
            </w:r>
            <w:r>
              <w:rPr>
                <w:rFonts w:ascii="Palatino Linotype" w:hAnsi="Palatino Linotype"/>
                <w:szCs w:val="21"/>
              </w:rPr>
              <w:t>. Uppfödaren för 2022 års pris är utsedd</w:t>
            </w:r>
            <w:r w:rsidR="009B2C91">
              <w:rPr>
                <w:rFonts w:ascii="Palatino Linotype" w:hAnsi="Palatino Linotype"/>
                <w:szCs w:val="21"/>
              </w:rPr>
              <w:t>.</w:t>
            </w:r>
            <w:r>
              <w:rPr>
                <w:rFonts w:ascii="Palatino Linotype" w:hAnsi="Palatino Linotype"/>
                <w:szCs w:val="21"/>
              </w:rPr>
              <w:t xml:space="preserve"> </w:t>
            </w:r>
            <w:r w:rsidR="009B2C91">
              <w:rPr>
                <w:rFonts w:ascii="Palatino Linotype" w:hAnsi="Palatino Linotype"/>
                <w:szCs w:val="21"/>
              </w:rPr>
              <w:t>E</w:t>
            </w:r>
            <w:r>
              <w:rPr>
                <w:rFonts w:ascii="Palatino Linotype" w:hAnsi="Palatino Linotype"/>
                <w:szCs w:val="21"/>
              </w:rPr>
              <w:t>ftersom det inte är något DS i år</w:t>
            </w:r>
            <w:r w:rsidR="009B2C91">
              <w:rPr>
                <w:rFonts w:ascii="Palatino Linotype" w:hAnsi="Palatino Linotype"/>
                <w:szCs w:val="21"/>
              </w:rPr>
              <w:t xml:space="preserve"> är frågan</w:t>
            </w:r>
            <w:r>
              <w:rPr>
                <w:rFonts w:ascii="Palatino Linotype" w:hAnsi="Palatino Linotype"/>
                <w:szCs w:val="21"/>
              </w:rPr>
              <w:t xml:space="preserve"> när </w:t>
            </w:r>
            <w:r w:rsidR="009B2C91">
              <w:rPr>
                <w:rFonts w:ascii="Palatino Linotype" w:hAnsi="Palatino Linotype"/>
                <w:szCs w:val="21"/>
              </w:rPr>
              <w:t xml:space="preserve">priset </w:t>
            </w:r>
            <w:r>
              <w:rPr>
                <w:rFonts w:ascii="Palatino Linotype" w:hAnsi="Palatino Linotype"/>
                <w:szCs w:val="21"/>
              </w:rPr>
              <w:t>ska delas ut?</w:t>
            </w:r>
          </w:p>
          <w:p w14:paraId="2DFB333A" w14:textId="2B59FF9E" w:rsidR="00757ADC" w:rsidRDefault="005458CC" w:rsidP="007F39B6">
            <w:pPr>
              <w:pStyle w:val="Liststycke"/>
              <w:numPr>
                <w:ilvl w:val="0"/>
                <w:numId w:val="3"/>
              </w:numPr>
              <w:rPr>
                <w:rFonts w:ascii="Palatino Linotype" w:hAnsi="Palatino Linotype"/>
                <w:szCs w:val="21"/>
              </w:rPr>
            </w:pPr>
            <w:r w:rsidRPr="005458CC">
              <w:rPr>
                <w:rFonts w:ascii="Palatino Linotype" w:hAnsi="Palatino Linotype"/>
                <w:szCs w:val="21"/>
              </w:rPr>
              <w:t xml:space="preserve">Fel i </w:t>
            </w:r>
            <w:proofErr w:type="spellStart"/>
            <w:r w:rsidRPr="005458CC">
              <w:rPr>
                <w:rFonts w:ascii="Palatino Linotype" w:hAnsi="Palatino Linotype"/>
                <w:szCs w:val="21"/>
              </w:rPr>
              <w:t>tiklistan</w:t>
            </w:r>
            <w:proofErr w:type="spellEnd"/>
            <w:r w:rsidRPr="005458CC">
              <w:rPr>
                <w:rFonts w:ascii="Palatino Linotype" w:hAnsi="Palatino Linotype"/>
                <w:szCs w:val="21"/>
              </w:rPr>
              <w:t xml:space="preserve"> till årsboken</w:t>
            </w:r>
            <w:r w:rsidR="00F32E99">
              <w:rPr>
                <w:rFonts w:ascii="Palatino Linotype" w:hAnsi="Palatino Linotype"/>
                <w:szCs w:val="21"/>
              </w:rPr>
              <w:t xml:space="preserve"> 2023</w:t>
            </w:r>
            <w:r w:rsidR="00AD1272">
              <w:rPr>
                <w:rFonts w:ascii="Palatino Linotype" w:hAnsi="Palatino Linotype"/>
                <w:szCs w:val="21"/>
              </w:rPr>
              <w:t xml:space="preserve"> har</w:t>
            </w:r>
            <w:r w:rsidRPr="005458CC">
              <w:rPr>
                <w:rFonts w:ascii="Palatino Linotype" w:hAnsi="Palatino Linotype"/>
                <w:szCs w:val="21"/>
              </w:rPr>
              <w:t xml:space="preserve"> upptäckt</w:t>
            </w:r>
            <w:r w:rsidR="00AD1272">
              <w:rPr>
                <w:rFonts w:ascii="Palatino Linotype" w:hAnsi="Palatino Linotype"/>
                <w:szCs w:val="21"/>
              </w:rPr>
              <w:t>s</w:t>
            </w:r>
            <w:r w:rsidRPr="005458CC">
              <w:rPr>
                <w:rFonts w:ascii="Palatino Linotype" w:hAnsi="Palatino Linotype"/>
                <w:szCs w:val="21"/>
              </w:rPr>
              <w:t>,</w:t>
            </w:r>
            <w:r w:rsidR="00F32E99">
              <w:rPr>
                <w:rFonts w:ascii="Palatino Linotype" w:hAnsi="Palatino Linotype"/>
                <w:szCs w:val="21"/>
              </w:rPr>
              <w:t xml:space="preserve"> efter felsökning har problemet hittats och åtgärdats.</w:t>
            </w:r>
          </w:p>
          <w:p w14:paraId="2446D389" w14:textId="77777777" w:rsidR="00880F86" w:rsidRDefault="005458CC" w:rsidP="007F39B6">
            <w:pPr>
              <w:pStyle w:val="Liststycke"/>
              <w:numPr>
                <w:ilvl w:val="0"/>
                <w:numId w:val="3"/>
              </w:numPr>
              <w:rPr>
                <w:rFonts w:ascii="Palatino Linotype" w:hAnsi="Palatino Linotype"/>
                <w:szCs w:val="21"/>
              </w:rPr>
            </w:pPr>
            <w:r w:rsidRPr="005458CC">
              <w:rPr>
                <w:rFonts w:ascii="Palatino Linotype" w:hAnsi="Palatino Linotype"/>
                <w:szCs w:val="21"/>
              </w:rPr>
              <w:t>Bo</w:t>
            </w:r>
            <w:r w:rsidR="00880F86">
              <w:rPr>
                <w:rFonts w:ascii="Palatino Linotype" w:hAnsi="Palatino Linotype"/>
                <w:szCs w:val="21"/>
              </w:rPr>
              <w:t xml:space="preserve"> Engholm</w:t>
            </w:r>
            <w:r w:rsidRPr="005458CC">
              <w:rPr>
                <w:rFonts w:ascii="Palatino Linotype" w:hAnsi="Palatino Linotype"/>
                <w:szCs w:val="21"/>
              </w:rPr>
              <w:t xml:space="preserve"> går igenom alla hanhundsannonser</w:t>
            </w:r>
            <w:r w:rsidR="00880F86">
              <w:rPr>
                <w:rFonts w:ascii="Palatino Linotype" w:hAnsi="Palatino Linotype"/>
                <w:szCs w:val="21"/>
              </w:rPr>
              <w:t xml:space="preserve"> på hemsidan.</w:t>
            </w:r>
          </w:p>
          <w:p w14:paraId="6BCBDF02" w14:textId="7D0CB1A5" w:rsidR="005458CC" w:rsidRDefault="00880F86" w:rsidP="007F39B6">
            <w:pPr>
              <w:pStyle w:val="Liststycke"/>
              <w:numPr>
                <w:ilvl w:val="0"/>
                <w:numId w:val="3"/>
              </w:numPr>
              <w:rPr>
                <w:rFonts w:ascii="Palatino Linotype" w:hAnsi="Palatino Linotype"/>
                <w:szCs w:val="21"/>
              </w:rPr>
            </w:pPr>
            <w:r>
              <w:rPr>
                <w:rFonts w:ascii="Palatino Linotype" w:hAnsi="Palatino Linotype"/>
                <w:szCs w:val="21"/>
              </w:rPr>
              <w:t xml:space="preserve">Kommittén </w:t>
            </w:r>
            <w:r w:rsidR="00EC15DE">
              <w:rPr>
                <w:rFonts w:ascii="Palatino Linotype" w:hAnsi="Palatino Linotype"/>
                <w:szCs w:val="21"/>
              </w:rPr>
              <w:t>tittar närmare på</w:t>
            </w:r>
            <w:r>
              <w:rPr>
                <w:rFonts w:ascii="Palatino Linotype" w:hAnsi="Palatino Linotype"/>
                <w:szCs w:val="21"/>
              </w:rPr>
              <w:t xml:space="preserve"> input</w:t>
            </w:r>
            <w:r w:rsidR="005458CC" w:rsidRPr="005458CC">
              <w:rPr>
                <w:rFonts w:ascii="Palatino Linotype" w:hAnsi="Palatino Linotype"/>
                <w:szCs w:val="21"/>
              </w:rPr>
              <w:t xml:space="preserve"> från </w:t>
            </w:r>
            <w:r>
              <w:rPr>
                <w:rFonts w:ascii="Palatino Linotype" w:hAnsi="Palatino Linotype"/>
                <w:szCs w:val="21"/>
              </w:rPr>
              <w:t>avels</w:t>
            </w:r>
            <w:r w:rsidR="005458CC" w:rsidRPr="005458CC">
              <w:rPr>
                <w:rFonts w:ascii="Palatino Linotype" w:hAnsi="Palatino Linotype"/>
                <w:szCs w:val="21"/>
              </w:rPr>
              <w:t xml:space="preserve">konferensen som kan vara värt att </w:t>
            </w:r>
            <w:r>
              <w:rPr>
                <w:rFonts w:ascii="Palatino Linotype" w:hAnsi="Palatino Linotype"/>
                <w:szCs w:val="21"/>
              </w:rPr>
              <w:t>arbeta</w:t>
            </w:r>
            <w:r w:rsidR="005458CC" w:rsidRPr="005458CC">
              <w:rPr>
                <w:rFonts w:ascii="Palatino Linotype" w:hAnsi="Palatino Linotype"/>
                <w:szCs w:val="21"/>
              </w:rPr>
              <w:t xml:space="preserve"> vidare med.</w:t>
            </w:r>
          </w:p>
          <w:p w14:paraId="18E905D9" w14:textId="77777777" w:rsidR="00757ADC" w:rsidRPr="00DD338C" w:rsidRDefault="00757ADC" w:rsidP="007F39B6">
            <w:pPr>
              <w:pStyle w:val="Liststycke"/>
              <w:ind w:left="1787"/>
              <w:rPr>
                <w:rFonts w:ascii="Palatino Linotype" w:hAnsi="Palatino Linotype"/>
                <w:szCs w:val="21"/>
              </w:rPr>
            </w:pPr>
          </w:p>
          <w:p w14:paraId="3E921E23" w14:textId="77777777" w:rsidR="00757ADC" w:rsidRDefault="00757ADC" w:rsidP="007F39B6">
            <w:pPr>
              <w:pStyle w:val="Liststycke"/>
              <w:numPr>
                <w:ilvl w:val="0"/>
                <w:numId w:val="2"/>
              </w:numPr>
              <w:rPr>
                <w:rFonts w:ascii="Palatino Linotype" w:hAnsi="Palatino Linotype"/>
                <w:i/>
                <w:iCs/>
                <w:szCs w:val="21"/>
              </w:rPr>
            </w:pPr>
            <w:r w:rsidRPr="00051B22">
              <w:rPr>
                <w:rFonts w:ascii="Palatino Linotype" w:hAnsi="Palatino Linotype"/>
                <w:i/>
                <w:iCs/>
                <w:szCs w:val="21"/>
              </w:rPr>
              <w:t>Ekonomikommittén</w:t>
            </w:r>
          </w:p>
          <w:p w14:paraId="069B096C" w14:textId="2D9C55A0" w:rsidR="00757ADC" w:rsidRDefault="002665D8" w:rsidP="007F39B6">
            <w:pPr>
              <w:pStyle w:val="Liststycke"/>
              <w:ind w:left="1427"/>
              <w:rPr>
                <w:rFonts w:ascii="Palatino Linotype" w:hAnsi="Palatino Linotype"/>
                <w:szCs w:val="21"/>
              </w:rPr>
            </w:pPr>
            <w:r>
              <w:rPr>
                <w:rFonts w:ascii="Palatino Linotype" w:hAnsi="Palatino Linotype"/>
                <w:szCs w:val="21"/>
              </w:rPr>
              <w:t>Kommitténs arbete hanteras numera utav AU.</w:t>
            </w:r>
          </w:p>
          <w:p w14:paraId="1B493A84" w14:textId="6BB84273" w:rsidR="00757ADC" w:rsidRDefault="00757ADC" w:rsidP="002665D8">
            <w:pPr>
              <w:pStyle w:val="Liststycke"/>
              <w:ind w:left="1787"/>
              <w:rPr>
                <w:rFonts w:ascii="Palatino Linotype" w:hAnsi="Palatino Linotype"/>
                <w:szCs w:val="21"/>
              </w:rPr>
            </w:pPr>
          </w:p>
          <w:p w14:paraId="635691C6" w14:textId="77777777" w:rsidR="00757ADC" w:rsidRDefault="00757ADC" w:rsidP="007F39B6">
            <w:pPr>
              <w:pStyle w:val="Liststycke"/>
              <w:ind w:left="1787"/>
              <w:rPr>
                <w:rFonts w:ascii="Palatino Linotype" w:hAnsi="Palatino Linotype"/>
                <w:szCs w:val="21"/>
              </w:rPr>
            </w:pPr>
          </w:p>
          <w:p w14:paraId="0B233F23" w14:textId="77777777" w:rsidR="00757ADC" w:rsidRPr="00051B22" w:rsidRDefault="00757ADC" w:rsidP="007F39B6">
            <w:pPr>
              <w:pStyle w:val="Liststycke"/>
              <w:numPr>
                <w:ilvl w:val="0"/>
                <w:numId w:val="2"/>
              </w:numPr>
              <w:rPr>
                <w:rFonts w:ascii="Palatino Linotype" w:hAnsi="Palatino Linotype"/>
                <w:i/>
                <w:iCs/>
                <w:szCs w:val="21"/>
              </w:rPr>
            </w:pPr>
            <w:r w:rsidRPr="00051B22">
              <w:rPr>
                <w:rFonts w:ascii="Palatino Linotype" w:hAnsi="Palatino Linotype"/>
                <w:i/>
                <w:iCs/>
                <w:szCs w:val="21"/>
              </w:rPr>
              <w:t>Jakt &amp;Utställningskommittén</w:t>
            </w:r>
          </w:p>
          <w:p w14:paraId="6239CBE6" w14:textId="77777777" w:rsidR="00757ADC" w:rsidRDefault="00757ADC" w:rsidP="007F39B6">
            <w:pPr>
              <w:pStyle w:val="Liststycke"/>
              <w:ind w:left="1427"/>
              <w:rPr>
                <w:rFonts w:ascii="Palatino Linotype" w:hAnsi="Palatino Linotype"/>
                <w:szCs w:val="21"/>
              </w:rPr>
            </w:pPr>
            <w:r>
              <w:rPr>
                <w:rFonts w:ascii="Palatino Linotype" w:hAnsi="Palatino Linotype"/>
                <w:szCs w:val="21"/>
              </w:rPr>
              <w:t>Göran Hagman redogjorde för kommitténs arbete vilket löper enligt aktivitetsplanen.</w:t>
            </w:r>
          </w:p>
          <w:p w14:paraId="5E501A82" w14:textId="2CC68045" w:rsidR="00757ADC" w:rsidRDefault="00B80307" w:rsidP="007F39B6">
            <w:pPr>
              <w:pStyle w:val="Liststycke"/>
              <w:numPr>
                <w:ilvl w:val="0"/>
                <w:numId w:val="3"/>
              </w:numPr>
              <w:rPr>
                <w:rFonts w:ascii="Palatino Linotype" w:hAnsi="Palatino Linotype"/>
                <w:szCs w:val="21"/>
              </w:rPr>
            </w:pPr>
            <w:r>
              <w:rPr>
                <w:rFonts w:ascii="Palatino Linotype" w:hAnsi="Palatino Linotype"/>
                <w:szCs w:val="21"/>
              </w:rPr>
              <w:t xml:space="preserve">Utskick om dispens för hundsläpp till höstens domarkonferenser är </w:t>
            </w:r>
            <w:r w:rsidR="00B33365">
              <w:rPr>
                <w:rFonts w:ascii="Palatino Linotype" w:hAnsi="Palatino Linotype"/>
                <w:szCs w:val="21"/>
              </w:rPr>
              <w:t>ordnat</w:t>
            </w:r>
            <w:r>
              <w:rPr>
                <w:rFonts w:ascii="Palatino Linotype" w:hAnsi="Palatino Linotype"/>
                <w:szCs w:val="21"/>
              </w:rPr>
              <w:t>.</w:t>
            </w:r>
          </w:p>
          <w:p w14:paraId="4215D2E8" w14:textId="6E7BC408" w:rsidR="00757ADC" w:rsidRDefault="00B80307" w:rsidP="007F39B6">
            <w:pPr>
              <w:pStyle w:val="Liststycke"/>
              <w:numPr>
                <w:ilvl w:val="0"/>
                <w:numId w:val="3"/>
              </w:numPr>
              <w:rPr>
                <w:rFonts w:ascii="Palatino Linotype" w:hAnsi="Palatino Linotype"/>
                <w:szCs w:val="21"/>
              </w:rPr>
            </w:pPr>
            <w:r>
              <w:rPr>
                <w:rFonts w:ascii="Palatino Linotype" w:hAnsi="Palatino Linotype"/>
                <w:szCs w:val="21"/>
              </w:rPr>
              <w:t>Kommittén jobbar med en lösning för de medlemmar som efter Stockholm DK:s nedläggning tillhör Sörmland gällande SM-kval 2023.</w:t>
            </w:r>
          </w:p>
          <w:p w14:paraId="6A473083" w14:textId="220B4D1D" w:rsidR="00117E5A" w:rsidRDefault="00B80307" w:rsidP="007F39B6">
            <w:pPr>
              <w:pStyle w:val="Liststycke"/>
              <w:numPr>
                <w:ilvl w:val="0"/>
                <w:numId w:val="3"/>
              </w:numPr>
              <w:rPr>
                <w:rFonts w:ascii="Palatino Linotype" w:hAnsi="Palatino Linotype"/>
                <w:szCs w:val="21"/>
              </w:rPr>
            </w:pPr>
            <w:r>
              <w:rPr>
                <w:rFonts w:ascii="Palatino Linotype" w:hAnsi="Palatino Linotype"/>
                <w:szCs w:val="21"/>
              </w:rPr>
              <w:t>Kommittén ser över kvaldistrikten till Drever-SM efter Stockholm DK:s nedläggning.</w:t>
            </w:r>
          </w:p>
          <w:p w14:paraId="3709C0F2" w14:textId="20C00B8D" w:rsidR="00757ADC" w:rsidRDefault="00B80307" w:rsidP="007F39B6">
            <w:pPr>
              <w:pStyle w:val="Liststycke"/>
              <w:numPr>
                <w:ilvl w:val="0"/>
                <w:numId w:val="3"/>
              </w:numPr>
              <w:rPr>
                <w:rFonts w:ascii="Palatino Linotype" w:hAnsi="Palatino Linotype"/>
                <w:szCs w:val="21"/>
              </w:rPr>
            </w:pPr>
            <w:r>
              <w:rPr>
                <w:rFonts w:ascii="Palatino Linotype" w:hAnsi="Palatino Linotype"/>
                <w:szCs w:val="21"/>
              </w:rPr>
              <w:t xml:space="preserve">Mästerskapsplaneringen fortgår, </w:t>
            </w:r>
            <w:r w:rsidR="000504AE">
              <w:rPr>
                <w:rFonts w:ascii="Palatino Linotype" w:hAnsi="Palatino Linotype"/>
                <w:szCs w:val="21"/>
              </w:rPr>
              <w:t>prio</w:t>
            </w:r>
            <w:r w:rsidR="00601851">
              <w:rPr>
                <w:rFonts w:ascii="Palatino Linotype" w:hAnsi="Palatino Linotype"/>
                <w:szCs w:val="21"/>
              </w:rPr>
              <w:t>riterat</w:t>
            </w:r>
            <w:r w:rsidR="000504AE">
              <w:rPr>
                <w:rFonts w:ascii="Palatino Linotype" w:hAnsi="Palatino Linotype"/>
                <w:szCs w:val="21"/>
              </w:rPr>
              <w:t xml:space="preserve"> är att</w:t>
            </w:r>
            <w:r>
              <w:rPr>
                <w:rFonts w:ascii="Palatino Linotype" w:hAnsi="Palatino Linotype"/>
                <w:szCs w:val="21"/>
              </w:rPr>
              <w:t xml:space="preserve"> finna en arrangör till Har-SM 2024.</w:t>
            </w:r>
          </w:p>
          <w:p w14:paraId="0C3BE6F9" w14:textId="22A0CE09" w:rsidR="00757ADC" w:rsidRDefault="001C5A25" w:rsidP="007F39B6">
            <w:pPr>
              <w:pStyle w:val="Liststycke"/>
              <w:numPr>
                <w:ilvl w:val="0"/>
                <w:numId w:val="3"/>
              </w:numPr>
              <w:rPr>
                <w:rFonts w:ascii="Palatino Linotype" w:hAnsi="Palatino Linotype"/>
                <w:szCs w:val="21"/>
              </w:rPr>
            </w:pPr>
            <w:r>
              <w:rPr>
                <w:rFonts w:ascii="Palatino Linotype" w:hAnsi="Palatino Linotype"/>
                <w:szCs w:val="21"/>
              </w:rPr>
              <w:t xml:space="preserve">Kommittén är i startgroparna med att ta fram en </w:t>
            </w:r>
            <w:r w:rsidR="004B3D42">
              <w:rPr>
                <w:rFonts w:ascii="Palatino Linotype" w:hAnsi="Palatino Linotype"/>
                <w:szCs w:val="21"/>
              </w:rPr>
              <w:t>film med f</w:t>
            </w:r>
            <w:r>
              <w:rPr>
                <w:rFonts w:ascii="Palatino Linotype" w:hAnsi="Palatino Linotype"/>
                <w:szCs w:val="21"/>
              </w:rPr>
              <w:t xml:space="preserve">okus </w:t>
            </w:r>
            <w:r w:rsidR="004B3D42">
              <w:rPr>
                <w:rFonts w:ascii="Palatino Linotype" w:hAnsi="Palatino Linotype"/>
                <w:szCs w:val="21"/>
              </w:rPr>
              <w:t>på Dreverns</w:t>
            </w:r>
            <w:r>
              <w:rPr>
                <w:rFonts w:ascii="Palatino Linotype" w:hAnsi="Palatino Linotype"/>
                <w:szCs w:val="21"/>
              </w:rPr>
              <w:t xml:space="preserve"> exteriör</w:t>
            </w:r>
            <w:r w:rsidR="004B3D42">
              <w:rPr>
                <w:rFonts w:ascii="Palatino Linotype" w:hAnsi="Palatino Linotype"/>
                <w:szCs w:val="21"/>
              </w:rPr>
              <w:t>.</w:t>
            </w:r>
            <w:r>
              <w:rPr>
                <w:rFonts w:ascii="Palatino Linotype" w:hAnsi="Palatino Linotype"/>
                <w:szCs w:val="21"/>
              </w:rPr>
              <w:t xml:space="preserve"> </w:t>
            </w:r>
            <w:r w:rsidR="004B3D42">
              <w:rPr>
                <w:rFonts w:ascii="Palatino Linotype" w:hAnsi="Palatino Linotype"/>
                <w:szCs w:val="21"/>
              </w:rPr>
              <w:t>F</w:t>
            </w:r>
            <w:r>
              <w:rPr>
                <w:rFonts w:ascii="Palatino Linotype" w:hAnsi="Palatino Linotype"/>
                <w:szCs w:val="21"/>
              </w:rPr>
              <w:t>ilmen ska</w:t>
            </w:r>
            <w:r w:rsidR="002515D2">
              <w:rPr>
                <w:rFonts w:ascii="Palatino Linotype" w:hAnsi="Palatino Linotype"/>
                <w:szCs w:val="21"/>
              </w:rPr>
              <w:t xml:space="preserve"> i första hand</w:t>
            </w:r>
            <w:r>
              <w:rPr>
                <w:rFonts w:ascii="Palatino Linotype" w:hAnsi="Palatino Linotype"/>
                <w:szCs w:val="21"/>
              </w:rPr>
              <w:t xml:space="preserve"> användas i </w:t>
            </w:r>
            <w:r w:rsidR="004B3D42">
              <w:rPr>
                <w:rFonts w:ascii="Palatino Linotype" w:hAnsi="Palatino Linotype"/>
                <w:szCs w:val="21"/>
              </w:rPr>
              <w:t>utbildningssyfte för de exteriördomare som ska vidareutbilda sig på Drever.</w:t>
            </w:r>
          </w:p>
          <w:p w14:paraId="13547AA7" w14:textId="5CAA1C65" w:rsidR="00757ADC" w:rsidRDefault="00641E65" w:rsidP="007F39B6">
            <w:pPr>
              <w:pStyle w:val="Liststycke"/>
              <w:numPr>
                <w:ilvl w:val="0"/>
                <w:numId w:val="2"/>
              </w:numPr>
              <w:rPr>
                <w:rFonts w:ascii="Palatino Linotype" w:hAnsi="Palatino Linotype"/>
                <w:i/>
                <w:iCs/>
                <w:szCs w:val="21"/>
              </w:rPr>
            </w:pPr>
            <w:r>
              <w:rPr>
                <w:rFonts w:ascii="Palatino Linotype" w:hAnsi="Palatino Linotype"/>
                <w:i/>
                <w:iCs/>
                <w:szCs w:val="21"/>
              </w:rPr>
              <w:lastRenderedPageBreak/>
              <w:t>PR, media och sponsorkommittén</w:t>
            </w:r>
          </w:p>
          <w:p w14:paraId="2AF2222D" w14:textId="5CEF814C" w:rsidR="00757ADC" w:rsidRPr="007367C6" w:rsidRDefault="00D72DEB" w:rsidP="007F39B6">
            <w:pPr>
              <w:ind w:left="1427"/>
              <w:rPr>
                <w:rFonts w:ascii="Palatino Linotype" w:hAnsi="Palatino Linotype"/>
                <w:szCs w:val="21"/>
              </w:rPr>
            </w:pPr>
            <w:r>
              <w:rPr>
                <w:rFonts w:ascii="Palatino Linotype" w:hAnsi="Palatino Linotype"/>
                <w:szCs w:val="21"/>
              </w:rPr>
              <w:t xml:space="preserve">Kommittén, som just nu består av Christian Janson, behöver utökas med fler personer. </w:t>
            </w:r>
            <w:r w:rsidR="000C1EFE">
              <w:rPr>
                <w:rFonts w:ascii="Palatino Linotype" w:hAnsi="Palatino Linotype"/>
                <w:szCs w:val="21"/>
              </w:rPr>
              <w:t xml:space="preserve">Christian Janson kommer i närtid att kontakta och kalla några lämpliga personer till ett möte. </w:t>
            </w:r>
          </w:p>
          <w:p w14:paraId="2615D318" w14:textId="77777777" w:rsidR="00757ADC" w:rsidRPr="001B181C" w:rsidRDefault="00757ADC" w:rsidP="007F39B6">
            <w:pPr>
              <w:pStyle w:val="Liststycke"/>
              <w:rPr>
                <w:rFonts w:ascii="Palatino Linotype" w:hAnsi="Palatino Linotype"/>
                <w:szCs w:val="21"/>
              </w:rPr>
            </w:pPr>
          </w:p>
          <w:p w14:paraId="2E5002C8" w14:textId="77777777" w:rsidR="00757ADC" w:rsidRDefault="00757ADC" w:rsidP="007F39B6">
            <w:pPr>
              <w:pStyle w:val="Liststycke"/>
              <w:numPr>
                <w:ilvl w:val="0"/>
                <w:numId w:val="2"/>
              </w:numPr>
              <w:rPr>
                <w:rFonts w:ascii="Palatino Linotype" w:hAnsi="Palatino Linotype"/>
                <w:i/>
                <w:iCs/>
                <w:szCs w:val="21"/>
              </w:rPr>
            </w:pPr>
            <w:r w:rsidRPr="00E043E1">
              <w:rPr>
                <w:rFonts w:ascii="Palatino Linotype" w:hAnsi="Palatino Linotype"/>
                <w:i/>
                <w:iCs/>
                <w:szCs w:val="21"/>
              </w:rPr>
              <w:t>Regelrevideringskommittén</w:t>
            </w:r>
          </w:p>
          <w:p w14:paraId="4E877BF0" w14:textId="600BC0F9" w:rsidR="00757ADC" w:rsidRDefault="00757ADC" w:rsidP="007F39B6">
            <w:pPr>
              <w:pStyle w:val="Liststycke"/>
              <w:ind w:left="1427"/>
              <w:rPr>
                <w:rFonts w:ascii="Palatino Linotype" w:hAnsi="Palatino Linotype"/>
                <w:szCs w:val="21"/>
              </w:rPr>
            </w:pPr>
            <w:r>
              <w:rPr>
                <w:rFonts w:ascii="Palatino Linotype" w:hAnsi="Palatino Linotype"/>
                <w:szCs w:val="21"/>
              </w:rPr>
              <w:t>Roger Lindström redogjorde för ko</w:t>
            </w:r>
            <w:r w:rsidR="00641E65">
              <w:rPr>
                <w:rFonts w:ascii="Palatino Linotype" w:hAnsi="Palatino Linotype"/>
                <w:szCs w:val="21"/>
              </w:rPr>
              <w:t>mmitténs arbete. I samarbete med Jakt &amp; Utställningskommittén har man haft möte med alla lokalklubbars fullmäktige för att stämma av drevprovssäsongen. Kommittén fick mycket bra input från lokalklubbarna.</w:t>
            </w:r>
          </w:p>
          <w:p w14:paraId="3EAA7264" w14:textId="77777777" w:rsidR="00757ADC" w:rsidRDefault="00757ADC" w:rsidP="007F39B6">
            <w:pPr>
              <w:pStyle w:val="Liststycke"/>
              <w:ind w:left="1427"/>
              <w:rPr>
                <w:rFonts w:ascii="Palatino Linotype" w:hAnsi="Palatino Linotype"/>
                <w:szCs w:val="21"/>
              </w:rPr>
            </w:pPr>
          </w:p>
          <w:p w14:paraId="2C61F545" w14:textId="77777777" w:rsidR="00757ADC" w:rsidRPr="0009063E" w:rsidRDefault="00757ADC" w:rsidP="007F39B6">
            <w:pPr>
              <w:ind w:left="358"/>
              <w:contextualSpacing/>
              <w:rPr>
                <w:rFonts w:ascii="Palatino Linotype" w:hAnsi="Palatino Linotype"/>
                <w:szCs w:val="21"/>
              </w:rPr>
            </w:pPr>
          </w:p>
        </w:tc>
        <w:tc>
          <w:tcPr>
            <w:tcW w:w="1677" w:type="dxa"/>
          </w:tcPr>
          <w:p w14:paraId="450B2ED5" w14:textId="77777777" w:rsidR="00757ADC" w:rsidRPr="0009063E" w:rsidRDefault="00757ADC" w:rsidP="007F39B6">
            <w:pPr>
              <w:spacing w:after="200" w:line="276" w:lineRule="auto"/>
              <w:rPr>
                <w:rFonts w:ascii="Palatino Linotype" w:hAnsi="Palatino Linotype"/>
                <w:szCs w:val="21"/>
              </w:rPr>
            </w:pPr>
          </w:p>
        </w:tc>
      </w:tr>
      <w:tr w:rsidR="00757ADC" w:rsidRPr="0009063E" w14:paraId="2BD70FA7" w14:textId="77777777" w:rsidTr="007F39B6">
        <w:tc>
          <w:tcPr>
            <w:tcW w:w="142" w:type="dxa"/>
          </w:tcPr>
          <w:p w14:paraId="6A480E83" w14:textId="77777777" w:rsidR="00757ADC" w:rsidRPr="0009063E" w:rsidRDefault="00757ADC" w:rsidP="007F39B6">
            <w:pPr>
              <w:spacing w:after="200" w:line="276" w:lineRule="auto"/>
              <w:rPr>
                <w:rFonts w:ascii="Palatino Linotype" w:hAnsi="Palatino Linotype"/>
                <w:szCs w:val="21"/>
              </w:rPr>
            </w:pPr>
            <w:r>
              <w:rPr>
                <w:rFonts w:ascii="Palatino Linotype" w:hAnsi="Palatino Linotype"/>
                <w:szCs w:val="21"/>
              </w:rPr>
              <w:t xml:space="preserve"> </w:t>
            </w:r>
          </w:p>
        </w:tc>
        <w:tc>
          <w:tcPr>
            <w:tcW w:w="8647" w:type="dxa"/>
          </w:tcPr>
          <w:p w14:paraId="69619CD1" w14:textId="03C2479B" w:rsidR="00757ADC" w:rsidRDefault="00C71B41" w:rsidP="007F39B6">
            <w:pPr>
              <w:numPr>
                <w:ilvl w:val="0"/>
                <w:numId w:val="1"/>
              </w:numPr>
              <w:ind w:left="358"/>
              <w:contextualSpacing/>
              <w:rPr>
                <w:rFonts w:ascii="Palatino Linotype" w:hAnsi="Palatino Linotype"/>
                <w:b/>
                <w:bCs/>
                <w:szCs w:val="21"/>
              </w:rPr>
            </w:pPr>
            <w:r w:rsidRPr="00C71B41">
              <w:rPr>
                <w:rFonts w:ascii="Palatino Linotype" w:hAnsi="Palatino Linotype"/>
                <w:b/>
                <w:bCs/>
                <w:szCs w:val="21"/>
              </w:rPr>
              <w:t>Omstrukturering och utökning av externa ledamöter i kommittéerna.</w:t>
            </w:r>
          </w:p>
          <w:p w14:paraId="60C9E6F9" w14:textId="1CE58C23" w:rsidR="00757ADC" w:rsidRPr="002D09EA" w:rsidRDefault="005A6EDB" w:rsidP="007F39B6">
            <w:pPr>
              <w:ind w:left="358"/>
              <w:contextualSpacing/>
              <w:rPr>
                <w:rFonts w:ascii="Palatino Linotype" w:hAnsi="Palatino Linotype"/>
                <w:szCs w:val="21"/>
              </w:rPr>
            </w:pPr>
            <w:r>
              <w:rPr>
                <w:rFonts w:ascii="Palatino Linotype" w:hAnsi="Palatino Linotype"/>
                <w:szCs w:val="21"/>
              </w:rPr>
              <w:t>På grund av den höga arbetsbelastningen i kommittéerna föreslår Lars Rydstedt att strukturera om och eventuellt utöka kommittéerna med externa ledamöter. Till nästa CS-möte ska varje kommittéordförande presentera ett förslag på sin kommittés nya sammansättning (om man anser att man behöver en sådan).</w:t>
            </w:r>
            <w:r w:rsidR="00F8203F">
              <w:rPr>
                <w:rFonts w:ascii="Palatino Linotype" w:hAnsi="Palatino Linotype"/>
                <w:szCs w:val="21"/>
              </w:rPr>
              <w:t xml:space="preserve"> </w:t>
            </w:r>
            <w:r w:rsidR="00F8203F" w:rsidRPr="001E3AA6">
              <w:rPr>
                <w:rFonts w:ascii="Palatino Linotype" w:hAnsi="Palatino Linotype"/>
                <w:b/>
                <w:bCs/>
                <w:szCs w:val="21"/>
              </w:rPr>
              <w:t>CS</w:t>
            </w:r>
            <w:r w:rsidR="00F8203F">
              <w:rPr>
                <w:rFonts w:ascii="Palatino Linotype" w:hAnsi="Palatino Linotype"/>
                <w:szCs w:val="21"/>
              </w:rPr>
              <w:t xml:space="preserve"> </w:t>
            </w:r>
            <w:r w:rsidR="00F8203F" w:rsidRPr="00F8203F">
              <w:rPr>
                <w:rFonts w:ascii="Palatino Linotype" w:hAnsi="Palatino Linotype"/>
                <w:b/>
                <w:bCs/>
                <w:szCs w:val="21"/>
              </w:rPr>
              <w:t>beslutar</w:t>
            </w:r>
            <w:r w:rsidR="00F8203F">
              <w:rPr>
                <w:rFonts w:ascii="Palatino Linotype" w:hAnsi="Palatino Linotype"/>
                <w:szCs w:val="21"/>
              </w:rPr>
              <w:t xml:space="preserve"> att anta förslaget</w:t>
            </w:r>
          </w:p>
          <w:p w14:paraId="3CAED19F" w14:textId="77777777" w:rsidR="00757ADC" w:rsidRPr="00082F2A" w:rsidRDefault="00757ADC" w:rsidP="007F39B6">
            <w:pPr>
              <w:rPr>
                <w:rFonts w:ascii="Palatino Linotype" w:hAnsi="Palatino Linotype"/>
                <w:b/>
                <w:bCs/>
                <w:szCs w:val="21"/>
              </w:rPr>
            </w:pPr>
          </w:p>
          <w:p w14:paraId="19ACA192" w14:textId="3B35ECFC" w:rsidR="00757ADC" w:rsidRPr="00082F2A" w:rsidRDefault="00082F2A" w:rsidP="007F39B6">
            <w:pPr>
              <w:numPr>
                <w:ilvl w:val="0"/>
                <w:numId w:val="1"/>
              </w:numPr>
              <w:ind w:left="423" w:hanging="425"/>
              <w:contextualSpacing/>
              <w:rPr>
                <w:rFonts w:ascii="Palatino Linotype" w:hAnsi="Palatino Linotype"/>
                <w:b/>
                <w:bCs/>
                <w:szCs w:val="21"/>
              </w:rPr>
            </w:pPr>
            <w:r w:rsidRPr="00082F2A">
              <w:rPr>
                <w:rFonts w:ascii="Palatino Linotype" w:hAnsi="Palatino Linotype"/>
                <w:b/>
                <w:bCs/>
                <w:szCs w:val="21"/>
              </w:rPr>
              <w:t xml:space="preserve">Fler kommittéer – </w:t>
            </w:r>
            <w:proofErr w:type="gramStart"/>
            <w:r w:rsidRPr="00082F2A">
              <w:rPr>
                <w:rFonts w:ascii="Palatino Linotype" w:hAnsi="Palatino Linotype"/>
                <w:b/>
                <w:bCs/>
                <w:szCs w:val="21"/>
              </w:rPr>
              <w:t>t ex</w:t>
            </w:r>
            <w:proofErr w:type="gramEnd"/>
            <w:r w:rsidRPr="00082F2A">
              <w:rPr>
                <w:rFonts w:ascii="Palatino Linotype" w:hAnsi="Palatino Linotype"/>
                <w:b/>
                <w:bCs/>
                <w:szCs w:val="21"/>
              </w:rPr>
              <w:t xml:space="preserve"> utbildningskommitté och renodling av vissa uppdrag.</w:t>
            </w:r>
          </w:p>
          <w:p w14:paraId="0EBF2B98" w14:textId="1DA8832E" w:rsidR="00757ADC" w:rsidRDefault="00121807" w:rsidP="00121807">
            <w:pPr>
              <w:shd w:val="clear" w:color="auto" w:fill="FFFFFF"/>
              <w:spacing w:after="0"/>
              <w:ind w:left="423"/>
              <w:rPr>
                <w:rFonts w:ascii="Palatino Linotype" w:eastAsia="Times New Roman" w:hAnsi="Palatino Linotype" w:cs="Calibri"/>
                <w:color w:val="333333"/>
                <w:lang w:eastAsia="sv-SE"/>
              </w:rPr>
            </w:pPr>
            <w:r>
              <w:rPr>
                <w:rFonts w:ascii="Palatino Linotype" w:eastAsia="Times New Roman" w:hAnsi="Palatino Linotype" w:cs="Calibri"/>
                <w:color w:val="333333"/>
                <w:lang w:eastAsia="sv-SE"/>
              </w:rPr>
              <w:t>CS ska till nästa möte reflektera</w:t>
            </w:r>
            <w:r w:rsidR="00A510B6">
              <w:rPr>
                <w:rFonts w:ascii="Palatino Linotype" w:eastAsia="Times New Roman" w:hAnsi="Palatino Linotype" w:cs="Calibri"/>
                <w:color w:val="333333"/>
                <w:lang w:eastAsia="sv-SE"/>
              </w:rPr>
              <w:t xml:space="preserve"> över</w:t>
            </w:r>
            <w:r>
              <w:rPr>
                <w:rFonts w:ascii="Palatino Linotype" w:eastAsia="Times New Roman" w:hAnsi="Palatino Linotype" w:cs="Calibri"/>
                <w:color w:val="333333"/>
                <w:lang w:eastAsia="sv-SE"/>
              </w:rPr>
              <w:t xml:space="preserve"> om vi behöver ha fler kommittéer. Renodling av vissa uppdrag bordläggs</w:t>
            </w:r>
            <w:r w:rsidR="009A1B14">
              <w:rPr>
                <w:rFonts w:ascii="Palatino Linotype" w:eastAsia="Times New Roman" w:hAnsi="Palatino Linotype" w:cs="Calibri"/>
                <w:color w:val="333333"/>
                <w:lang w:eastAsia="sv-SE"/>
              </w:rPr>
              <w:t>.</w:t>
            </w:r>
          </w:p>
          <w:p w14:paraId="56F8199E" w14:textId="77777777" w:rsidR="00757ADC" w:rsidRPr="00EE6F76" w:rsidRDefault="00757ADC" w:rsidP="007F39B6">
            <w:pPr>
              <w:shd w:val="clear" w:color="auto" w:fill="FFFFFF"/>
              <w:spacing w:after="0"/>
              <w:ind w:left="423"/>
              <w:rPr>
                <w:rFonts w:ascii="Palatino Linotype" w:hAnsi="Palatino Linotype"/>
                <w:b/>
                <w:bCs/>
                <w:szCs w:val="21"/>
              </w:rPr>
            </w:pPr>
            <w:r>
              <w:rPr>
                <w:rFonts w:ascii="Palatino Linotype" w:eastAsia="Times New Roman" w:hAnsi="Palatino Linotype" w:cs="Calibri"/>
                <w:color w:val="333333"/>
                <w:lang w:eastAsia="sv-SE"/>
              </w:rPr>
              <w:t xml:space="preserve">           </w:t>
            </w:r>
          </w:p>
          <w:p w14:paraId="06FBB378" w14:textId="63610CAD" w:rsidR="00757ADC" w:rsidRPr="00E44EC8" w:rsidRDefault="00757ADC" w:rsidP="007F39B6">
            <w:pPr>
              <w:shd w:val="clear" w:color="auto" w:fill="FFFFFF"/>
              <w:spacing w:after="0"/>
              <w:ind w:left="429" w:hanging="425"/>
              <w:rPr>
                <w:rFonts w:ascii="Palatino Linotype" w:hAnsi="Palatino Linotype"/>
                <w:szCs w:val="21"/>
              </w:rPr>
            </w:pPr>
            <w:r w:rsidRPr="003D3A1E">
              <w:rPr>
                <w:rFonts w:ascii="Palatino Linotype" w:eastAsia="Times New Roman" w:hAnsi="Palatino Linotype" w:cs="Calibri"/>
                <w:b/>
                <w:bCs/>
                <w:color w:val="333333"/>
                <w:lang w:eastAsia="sv-SE"/>
              </w:rPr>
              <w:t>1</w:t>
            </w:r>
            <w:r w:rsidR="00451C6E">
              <w:rPr>
                <w:rFonts w:ascii="Palatino Linotype" w:eastAsia="Times New Roman" w:hAnsi="Palatino Linotype" w:cs="Calibri"/>
                <w:b/>
                <w:bCs/>
                <w:color w:val="333333"/>
                <w:lang w:eastAsia="sv-SE"/>
              </w:rPr>
              <w:t>3</w:t>
            </w:r>
            <w:r w:rsidRPr="003D3A1E">
              <w:rPr>
                <w:rFonts w:ascii="Palatino Linotype" w:eastAsia="Times New Roman" w:hAnsi="Palatino Linotype" w:cs="Calibri"/>
                <w:b/>
                <w:bCs/>
                <w:color w:val="333333"/>
                <w:lang w:eastAsia="sv-SE"/>
              </w:rPr>
              <w:t>.</w:t>
            </w:r>
            <w:r>
              <w:rPr>
                <w:rFonts w:ascii="Palatino Linotype" w:eastAsia="Times New Roman" w:hAnsi="Palatino Linotype" w:cs="Calibri"/>
                <w:color w:val="333333"/>
                <w:lang w:eastAsia="sv-SE"/>
              </w:rPr>
              <w:t xml:space="preserve">  </w:t>
            </w:r>
            <w:r w:rsidR="00451C6E">
              <w:rPr>
                <w:rFonts w:ascii="Palatino Linotype" w:hAnsi="Palatino Linotype"/>
                <w:b/>
                <w:bCs/>
                <w:szCs w:val="21"/>
              </w:rPr>
              <w:t>Byte av hemsida eller omfattande förändring av nuvarande</w:t>
            </w:r>
            <w:r>
              <w:rPr>
                <w:rFonts w:ascii="Palatino Linotype" w:hAnsi="Palatino Linotype"/>
                <w:b/>
                <w:bCs/>
                <w:szCs w:val="21"/>
              </w:rPr>
              <w:br/>
            </w:r>
            <w:r w:rsidR="009A1B14">
              <w:rPr>
                <w:rFonts w:ascii="Palatino Linotype" w:hAnsi="Palatino Linotype"/>
                <w:szCs w:val="21"/>
              </w:rPr>
              <w:t>Punkten bordläggs.</w:t>
            </w:r>
          </w:p>
          <w:p w14:paraId="0120B9BF" w14:textId="77777777" w:rsidR="00757ADC" w:rsidRPr="0009063E" w:rsidRDefault="00757ADC" w:rsidP="007F39B6">
            <w:pPr>
              <w:ind w:left="423" w:hanging="423"/>
              <w:contextualSpacing/>
              <w:rPr>
                <w:rFonts w:ascii="Palatino Linotype" w:hAnsi="Palatino Linotype"/>
                <w:szCs w:val="21"/>
              </w:rPr>
            </w:pPr>
          </w:p>
        </w:tc>
        <w:tc>
          <w:tcPr>
            <w:tcW w:w="1677" w:type="dxa"/>
          </w:tcPr>
          <w:p w14:paraId="5F827BDF" w14:textId="77777777" w:rsidR="00757ADC" w:rsidRPr="0009063E" w:rsidRDefault="00757ADC" w:rsidP="007F39B6">
            <w:pPr>
              <w:spacing w:after="200" w:line="276" w:lineRule="auto"/>
              <w:rPr>
                <w:rFonts w:ascii="Palatino Linotype" w:hAnsi="Palatino Linotype"/>
                <w:szCs w:val="21"/>
              </w:rPr>
            </w:pPr>
          </w:p>
        </w:tc>
      </w:tr>
      <w:tr w:rsidR="00757ADC" w:rsidRPr="0009063E" w14:paraId="52E5068A" w14:textId="77777777" w:rsidTr="007F39B6">
        <w:tc>
          <w:tcPr>
            <w:tcW w:w="142" w:type="dxa"/>
          </w:tcPr>
          <w:p w14:paraId="74803F59" w14:textId="77777777" w:rsidR="00757ADC" w:rsidRPr="0009063E" w:rsidRDefault="00757ADC" w:rsidP="007F39B6">
            <w:pPr>
              <w:spacing w:after="200" w:line="276" w:lineRule="auto"/>
              <w:rPr>
                <w:rFonts w:ascii="Palatino Linotype" w:hAnsi="Palatino Linotype"/>
                <w:szCs w:val="21"/>
              </w:rPr>
            </w:pPr>
          </w:p>
        </w:tc>
        <w:tc>
          <w:tcPr>
            <w:tcW w:w="8647" w:type="dxa"/>
          </w:tcPr>
          <w:p w14:paraId="0FE270FA" w14:textId="77777777" w:rsidR="00757ADC" w:rsidRDefault="00757ADC" w:rsidP="007F39B6">
            <w:pPr>
              <w:ind w:left="423" w:hanging="419"/>
              <w:rPr>
                <w:rFonts w:ascii="Palatino Linotype" w:hAnsi="Palatino Linotype"/>
                <w:szCs w:val="21"/>
              </w:rPr>
            </w:pPr>
            <w:r>
              <w:rPr>
                <w:rFonts w:ascii="Palatino Linotype" w:hAnsi="Palatino Linotype"/>
                <w:b/>
                <w:bCs/>
                <w:szCs w:val="21"/>
              </w:rPr>
              <w:t>1</w:t>
            </w:r>
            <w:r w:rsidR="009A1B14">
              <w:rPr>
                <w:rFonts w:ascii="Palatino Linotype" w:hAnsi="Palatino Linotype"/>
                <w:b/>
                <w:bCs/>
                <w:szCs w:val="21"/>
              </w:rPr>
              <w:t>4</w:t>
            </w:r>
            <w:r>
              <w:rPr>
                <w:rFonts w:ascii="Palatino Linotype" w:hAnsi="Palatino Linotype"/>
                <w:b/>
                <w:bCs/>
                <w:szCs w:val="21"/>
              </w:rPr>
              <w:t xml:space="preserve">. </w:t>
            </w:r>
            <w:r w:rsidR="009A1B14">
              <w:rPr>
                <w:rFonts w:ascii="Palatino Linotype" w:hAnsi="Palatino Linotype"/>
                <w:b/>
                <w:bCs/>
                <w:szCs w:val="21"/>
              </w:rPr>
              <w:t>Söka medel ur viltvårdsfonden. Arbetsgrupp och uppdrag</w:t>
            </w:r>
            <w:r w:rsidR="009A1B14">
              <w:rPr>
                <w:rFonts w:ascii="Palatino Linotype" w:hAnsi="Palatino Linotype"/>
                <w:b/>
                <w:bCs/>
                <w:szCs w:val="21"/>
              </w:rPr>
              <w:br/>
            </w:r>
            <w:r w:rsidR="009A1B14" w:rsidRPr="009A1B14">
              <w:rPr>
                <w:rFonts w:ascii="Palatino Linotype" w:hAnsi="Palatino Linotype"/>
                <w:b/>
                <w:bCs/>
                <w:szCs w:val="21"/>
              </w:rPr>
              <w:t>CS beslutar</w:t>
            </w:r>
            <w:r w:rsidR="009A1B14">
              <w:rPr>
                <w:rFonts w:ascii="Palatino Linotype" w:hAnsi="Palatino Linotype"/>
                <w:szCs w:val="21"/>
              </w:rPr>
              <w:t xml:space="preserve"> att söka medel ur viltvårdsfonden. Lars Rydstedt, Roger Lindström, Mikael Tranberg och Lena Lindström bildar arbetsgrupp för uppdraget. Henrik Mårts från Stövarklubben är behjälplig vid ansökan. </w:t>
            </w:r>
          </w:p>
          <w:p w14:paraId="770B36AF" w14:textId="199BFA6A" w:rsidR="001718EE" w:rsidRPr="009A1B14" w:rsidRDefault="001718EE" w:rsidP="007F39B6">
            <w:pPr>
              <w:ind w:left="423" w:hanging="419"/>
              <w:rPr>
                <w:rFonts w:ascii="Palatino Linotype" w:hAnsi="Palatino Linotype"/>
                <w:szCs w:val="21"/>
              </w:rPr>
            </w:pPr>
          </w:p>
        </w:tc>
        <w:tc>
          <w:tcPr>
            <w:tcW w:w="1677" w:type="dxa"/>
          </w:tcPr>
          <w:p w14:paraId="043DD36F" w14:textId="77777777" w:rsidR="00757ADC" w:rsidRPr="0009063E" w:rsidRDefault="00757ADC" w:rsidP="007F39B6">
            <w:pPr>
              <w:spacing w:after="200" w:line="276" w:lineRule="auto"/>
              <w:rPr>
                <w:rFonts w:ascii="Palatino Linotype" w:hAnsi="Palatino Linotype"/>
                <w:szCs w:val="21"/>
              </w:rPr>
            </w:pPr>
          </w:p>
        </w:tc>
      </w:tr>
      <w:tr w:rsidR="00757ADC" w:rsidRPr="0009063E" w14:paraId="04A3BC38" w14:textId="77777777" w:rsidTr="007F39B6">
        <w:tc>
          <w:tcPr>
            <w:tcW w:w="142" w:type="dxa"/>
          </w:tcPr>
          <w:p w14:paraId="3738C555" w14:textId="77777777" w:rsidR="00757ADC" w:rsidRPr="0009063E" w:rsidRDefault="00757ADC" w:rsidP="007F39B6">
            <w:pPr>
              <w:spacing w:after="200" w:line="276" w:lineRule="auto"/>
              <w:rPr>
                <w:rFonts w:ascii="Palatino Linotype" w:hAnsi="Palatino Linotype"/>
                <w:szCs w:val="21"/>
              </w:rPr>
            </w:pPr>
          </w:p>
        </w:tc>
        <w:tc>
          <w:tcPr>
            <w:tcW w:w="8647" w:type="dxa"/>
          </w:tcPr>
          <w:p w14:paraId="17F7289F" w14:textId="3725F754" w:rsidR="00757ADC" w:rsidRDefault="00757ADC" w:rsidP="007F39B6">
            <w:pPr>
              <w:ind w:left="423" w:hanging="425"/>
              <w:rPr>
                <w:rFonts w:ascii="Palatino Linotype" w:hAnsi="Palatino Linotype"/>
                <w:b/>
                <w:bCs/>
                <w:szCs w:val="21"/>
              </w:rPr>
            </w:pPr>
            <w:r>
              <w:rPr>
                <w:rFonts w:ascii="Palatino Linotype" w:hAnsi="Palatino Linotype"/>
                <w:b/>
                <w:bCs/>
                <w:szCs w:val="21"/>
              </w:rPr>
              <w:t>1</w:t>
            </w:r>
            <w:r w:rsidR="00CB6650">
              <w:rPr>
                <w:rFonts w:ascii="Palatino Linotype" w:hAnsi="Palatino Linotype"/>
                <w:b/>
                <w:bCs/>
                <w:szCs w:val="21"/>
              </w:rPr>
              <w:t>5</w:t>
            </w:r>
            <w:r>
              <w:rPr>
                <w:rFonts w:ascii="Palatino Linotype" w:hAnsi="Palatino Linotype"/>
                <w:b/>
                <w:bCs/>
                <w:szCs w:val="21"/>
              </w:rPr>
              <w:t xml:space="preserve">. </w:t>
            </w:r>
            <w:r w:rsidR="000E62CB">
              <w:rPr>
                <w:rFonts w:ascii="Palatino Linotype" w:hAnsi="Palatino Linotype"/>
                <w:b/>
                <w:bCs/>
                <w:szCs w:val="21"/>
              </w:rPr>
              <w:t xml:space="preserve">Utbildning av domare för svenska </w:t>
            </w:r>
            <w:proofErr w:type="gramStart"/>
            <w:r w:rsidR="000E62CB">
              <w:rPr>
                <w:rFonts w:ascii="Palatino Linotype" w:hAnsi="Palatino Linotype"/>
                <w:b/>
                <w:bCs/>
                <w:szCs w:val="21"/>
              </w:rPr>
              <w:t>raser- utbildningsplats</w:t>
            </w:r>
            <w:proofErr w:type="gramEnd"/>
          </w:p>
          <w:p w14:paraId="7FDE0DF6" w14:textId="3C972415" w:rsidR="00757ADC" w:rsidRPr="00441BA3" w:rsidRDefault="000E62CB" w:rsidP="007F39B6">
            <w:pPr>
              <w:ind w:left="423" w:hanging="2"/>
              <w:rPr>
                <w:rFonts w:ascii="Palatino Linotype" w:hAnsi="Palatino Linotype"/>
                <w:szCs w:val="21"/>
              </w:rPr>
            </w:pPr>
            <w:r>
              <w:rPr>
                <w:rFonts w:ascii="Palatino Linotype" w:hAnsi="Palatino Linotype"/>
                <w:szCs w:val="21"/>
              </w:rPr>
              <w:t xml:space="preserve">Dalarnas DK kontaktas för en förfrågan om utbildning/examination kan hållas i Leksand 2024. Tidsplanen är som följer: under hösten 2023 ska alla de domare som visat intresse för att döma Drever följa med på ett drevprov och det är domarna själva som ska kontakta en lokalklubb. De </w:t>
            </w:r>
            <w:r w:rsidR="00E83A3A">
              <w:rPr>
                <w:rFonts w:ascii="Palatino Linotype" w:hAnsi="Palatino Linotype"/>
                <w:szCs w:val="21"/>
              </w:rPr>
              <w:t>exteriör</w:t>
            </w:r>
            <w:r>
              <w:rPr>
                <w:rFonts w:ascii="Palatino Linotype" w:hAnsi="Palatino Linotype"/>
                <w:szCs w:val="21"/>
              </w:rPr>
              <w:t>domare som inte genomför d</w:t>
            </w:r>
            <w:r w:rsidR="00355313">
              <w:rPr>
                <w:rFonts w:ascii="Palatino Linotype" w:hAnsi="Palatino Linotype"/>
                <w:szCs w:val="21"/>
              </w:rPr>
              <w:t>revprovet</w:t>
            </w:r>
            <w:r>
              <w:rPr>
                <w:rFonts w:ascii="Palatino Linotype" w:hAnsi="Palatino Linotype"/>
                <w:szCs w:val="21"/>
              </w:rPr>
              <w:t xml:space="preserve"> kommer inte att få gå vidare i utbildningen.</w:t>
            </w:r>
          </w:p>
          <w:p w14:paraId="04CA8B09" w14:textId="77777777" w:rsidR="00757ADC" w:rsidRPr="0009063E" w:rsidRDefault="00757ADC" w:rsidP="007F39B6">
            <w:pPr>
              <w:ind w:left="423" w:hanging="2"/>
              <w:rPr>
                <w:rFonts w:ascii="Palatino Linotype" w:hAnsi="Palatino Linotype"/>
                <w:szCs w:val="21"/>
              </w:rPr>
            </w:pPr>
          </w:p>
        </w:tc>
        <w:tc>
          <w:tcPr>
            <w:tcW w:w="1677" w:type="dxa"/>
          </w:tcPr>
          <w:p w14:paraId="694484B3" w14:textId="77777777" w:rsidR="00757ADC" w:rsidRPr="0009063E" w:rsidRDefault="00757ADC" w:rsidP="007F39B6">
            <w:pPr>
              <w:spacing w:after="200" w:line="276" w:lineRule="auto"/>
              <w:rPr>
                <w:rFonts w:ascii="Palatino Linotype" w:hAnsi="Palatino Linotype"/>
                <w:szCs w:val="21"/>
              </w:rPr>
            </w:pPr>
          </w:p>
        </w:tc>
      </w:tr>
      <w:tr w:rsidR="00757ADC" w:rsidRPr="00796180" w14:paraId="7D7DFD51" w14:textId="77777777" w:rsidTr="007F39B6">
        <w:tc>
          <w:tcPr>
            <w:tcW w:w="142" w:type="dxa"/>
          </w:tcPr>
          <w:p w14:paraId="1878671E" w14:textId="77777777" w:rsidR="00757ADC" w:rsidRPr="0009063E" w:rsidRDefault="00757ADC" w:rsidP="007F39B6">
            <w:pPr>
              <w:spacing w:after="200" w:line="276" w:lineRule="auto"/>
              <w:rPr>
                <w:rFonts w:ascii="Palatino Linotype" w:hAnsi="Palatino Linotype"/>
                <w:szCs w:val="21"/>
              </w:rPr>
            </w:pPr>
          </w:p>
        </w:tc>
        <w:tc>
          <w:tcPr>
            <w:tcW w:w="8647" w:type="dxa"/>
          </w:tcPr>
          <w:p w14:paraId="5E18BB45" w14:textId="3CA2DBB8" w:rsidR="00757ADC" w:rsidRDefault="00757ADC" w:rsidP="007F39B6">
            <w:pPr>
              <w:ind w:left="423" w:hanging="419"/>
              <w:contextualSpacing/>
              <w:rPr>
                <w:rFonts w:ascii="Palatino Linotype" w:hAnsi="Palatino Linotype"/>
                <w:szCs w:val="21"/>
              </w:rPr>
            </w:pPr>
            <w:r>
              <w:rPr>
                <w:rFonts w:ascii="Palatino Linotype" w:hAnsi="Palatino Linotype"/>
                <w:b/>
                <w:bCs/>
                <w:szCs w:val="21"/>
              </w:rPr>
              <w:t>1</w:t>
            </w:r>
            <w:r w:rsidR="00736DB9">
              <w:rPr>
                <w:rFonts w:ascii="Palatino Linotype" w:hAnsi="Palatino Linotype"/>
                <w:b/>
                <w:bCs/>
                <w:szCs w:val="21"/>
              </w:rPr>
              <w:t>6</w:t>
            </w:r>
            <w:r>
              <w:rPr>
                <w:rFonts w:ascii="Palatino Linotype" w:hAnsi="Palatino Linotype"/>
                <w:b/>
                <w:bCs/>
                <w:szCs w:val="21"/>
              </w:rPr>
              <w:t xml:space="preserve">. </w:t>
            </w:r>
            <w:r w:rsidR="00736DB9">
              <w:rPr>
                <w:rFonts w:ascii="Palatino Linotype" w:hAnsi="Palatino Linotype"/>
                <w:b/>
                <w:bCs/>
                <w:szCs w:val="21"/>
              </w:rPr>
              <w:t>Införande av styrelseportalen</w:t>
            </w:r>
            <w:r>
              <w:rPr>
                <w:rFonts w:ascii="Palatino Linotype" w:hAnsi="Palatino Linotype"/>
                <w:b/>
                <w:bCs/>
                <w:szCs w:val="21"/>
              </w:rPr>
              <w:br/>
            </w:r>
            <w:r w:rsidR="00736DB9">
              <w:rPr>
                <w:rFonts w:ascii="Palatino Linotype" w:hAnsi="Palatino Linotype"/>
                <w:szCs w:val="21"/>
              </w:rPr>
              <w:t xml:space="preserve">Efter diskussion </w:t>
            </w:r>
            <w:r w:rsidR="00736DB9" w:rsidRPr="00736DB9">
              <w:rPr>
                <w:rFonts w:ascii="Palatino Linotype" w:hAnsi="Palatino Linotype"/>
                <w:b/>
                <w:bCs/>
                <w:szCs w:val="21"/>
              </w:rPr>
              <w:t>beslutar CS</w:t>
            </w:r>
            <w:r w:rsidR="00736DB9">
              <w:rPr>
                <w:rFonts w:ascii="Palatino Linotype" w:hAnsi="Palatino Linotype"/>
                <w:szCs w:val="21"/>
              </w:rPr>
              <w:t xml:space="preserve"> att införa styrelseportalen </w:t>
            </w:r>
            <w:proofErr w:type="spellStart"/>
            <w:r w:rsidR="00736DB9">
              <w:rPr>
                <w:rFonts w:ascii="Palatino Linotype" w:hAnsi="Palatino Linotype"/>
                <w:szCs w:val="21"/>
              </w:rPr>
              <w:t>Reduca</w:t>
            </w:r>
            <w:proofErr w:type="spellEnd"/>
            <w:r w:rsidR="005A34F1">
              <w:rPr>
                <w:rFonts w:ascii="Palatino Linotype" w:hAnsi="Palatino Linotype"/>
                <w:szCs w:val="21"/>
              </w:rPr>
              <w:t xml:space="preserve"> och</w:t>
            </w:r>
            <w:r w:rsidR="00736DB9">
              <w:rPr>
                <w:rFonts w:ascii="Palatino Linotype" w:hAnsi="Palatino Linotype"/>
                <w:szCs w:val="21"/>
              </w:rPr>
              <w:t xml:space="preserve"> Lars Rydstedt</w:t>
            </w:r>
            <w:r w:rsidR="005A34F1">
              <w:rPr>
                <w:rFonts w:ascii="Palatino Linotype" w:hAnsi="Palatino Linotype"/>
                <w:szCs w:val="21"/>
              </w:rPr>
              <w:t xml:space="preserve"> får i uppdrag att</w:t>
            </w:r>
            <w:r w:rsidR="00736DB9">
              <w:rPr>
                <w:rFonts w:ascii="Palatino Linotype" w:hAnsi="Palatino Linotype"/>
                <w:szCs w:val="21"/>
              </w:rPr>
              <w:t xml:space="preserve"> kontakta Chris</w:t>
            </w:r>
            <w:r w:rsidR="00DB7B40">
              <w:rPr>
                <w:rFonts w:ascii="Palatino Linotype" w:hAnsi="Palatino Linotype"/>
                <w:szCs w:val="21"/>
              </w:rPr>
              <w:t>tian</w:t>
            </w:r>
            <w:r w:rsidR="00736DB9">
              <w:rPr>
                <w:rFonts w:ascii="Palatino Linotype" w:hAnsi="Palatino Linotype"/>
                <w:szCs w:val="21"/>
              </w:rPr>
              <w:t xml:space="preserve"> Murray på </w:t>
            </w:r>
            <w:proofErr w:type="spellStart"/>
            <w:r w:rsidR="00736DB9">
              <w:rPr>
                <w:rFonts w:ascii="Palatino Linotype" w:hAnsi="Palatino Linotype"/>
                <w:szCs w:val="21"/>
              </w:rPr>
              <w:t>Reduca</w:t>
            </w:r>
            <w:proofErr w:type="spellEnd"/>
            <w:r w:rsidR="00736DB9">
              <w:rPr>
                <w:rFonts w:ascii="Palatino Linotype" w:hAnsi="Palatino Linotype"/>
                <w:szCs w:val="21"/>
              </w:rPr>
              <w:t>.</w:t>
            </w:r>
          </w:p>
          <w:p w14:paraId="75D529F1" w14:textId="77777777" w:rsidR="00757ADC" w:rsidRPr="00910A32" w:rsidRDefault="00757ADC" w:rsidP="007F39B6">
            <w:pPr>
              <w:ind w:left="423" w:hanging="419"/>
              <w:contextualSpacing/>
              <w:rPr>
                <w:rFonts w:ascii="Palatino Linotype" w:hAnsi="Palatino Linotype"/>
                <w:szCs w:val="21"/>
              </w:rPr>
            </w:pPr>
          </w:p>
          <w:p w14:paraId="0DB707A0" w14:textId="785F2308" w:rsidR="00757ADC" w:rsidRPr="00121F46" w:rsidRDefault="00757ADC" w:rsidP="007F39B6">
            <w:pPr>
              <w:ind w:left="423" w:hanging="425"/>
              <w:contextualSpacing/>
              <w:rPr>
                <w:rFonts w:ascii="Palatino Linotype" w:hAnsi="Palatino Linotype"/>
                <w:szCs w:val="21"/>
              </w:rPr>
            </w:pPr>
            <w:r>
              <w:rPr>
                <w:rFonts w:ascii="Palatino Linotype" w:hAnsi="Palatino Linotype"/>
                <w:b/>
                <w:bCs/>
                <w:szCs w:val="21"/>
              </w:rPr>
              <w:t>1</w:t>
            </w:r>
            <w:r w:rsidR="00121F46">
              <w:rPr>
                <w:rFonts w:ascii="Palatino Linotype" w:hAnsi="Palatino Linotype"/>
                <w:b/>
                <w:bCs/>
                <w:szCs w:val="21"/>
              </w:rPr>
              <w:t>7</w:t>
            </w:r>
            <w:r>
              <w:rPr>
                <w:rFonts w:ascii="Palatino Linotype" w:hAnsi="Palatino Linotype"/>
                <w:b/>
                <w:bCs/>
                <w:szCs w:val="21"/>
              </w:rPr>
              <w:t xml:space="preserve">. </w:t>
            </w:r>
            <w:r w:rsidR="00121F46">
              <w:rPr>
                <w:rFonts w:ascii="Palatino Linotype" w:hAnsi="Palatino Linotype"/>
                <w:b/>
                <w:bCs/>
                <w:szCs w:val="21"/>
              </w:rPr>
              <w:t>Presentation av sammanställningen från workshop 18 mars</w:t>
            </w:r>
            <w:r>
              <w:rPr>
                <w:rFonts w:ascii="Palatino Linotype" w:hAnsi="Palatino Linotype"/>
                <w:b/>
                <w:bCs/>
                <w:szCs w:val="21"/>
              </w:rPr>
              <w:br/>
            </w:r>
            <w:r w:rsidR="001E2411">
              <w:rPr>
                <w:rFonts w:ascii="Palatino Linotype" w:hAnsi="Palatino Linotype"/>
                <w:szCs w:val="21"/>
              </w:rPr>
              <w:t>Roger Lindström pres</w:t>
            </w:r>
            <w:r w:rsidR="001E2411" w:rsidRPr="00FD398C">
              <w:rPr>
                <w:rFonts w:ascii="Palatino Linotype" w:hAnsi="Palatino Linotype"/>
                <w:szCs w:val="21"/>
              </w:rPr>
              <w:t>entera</w:t>
            </w:r>
            <w:r w:rsidR="001E2411">
              <w:rPr>
                <w:rFonts w:ascii="Palatino Linotype" w:hAnsi="Palatino Linotype"/>
                <w:szCs w:val="21"/>
              </w:rPr>
              <w:t xml:space="preserve">de svaren/uppdragen från CS workshop baserat på </w:t>
            </w:r>
            <w:proofErr w:type="spellStart"/>
            <w:r w:rsidR="001E2411">
              <w:rPr>
                <w:rFonts w:ascii="Palatino Linotype" w:hAnsi="Palatino Linotype"/>
                <w:szCs w:val="21"/>
              </w:rPr>
              <w:lastRenderedPageBreak/>
              <w:t>frisvaren</w:t>
            </w:r>
            <w:proofErr w:type="spellEnd"/>
            <w:r w:rsidR="001E2411">
              <w:rPr>
                <w:rFonts w:ascii="Palatino Linotype" w:hAnsi="Palatino Linotype"/>
                <w:szCs w:val="21"/>
              </w:rPr>
              <w:t xml:space="preserve"> från medlemsenkäten. CS tar avstamp i dessa svar/uppdrag och varje kommitté har</w:t>
            </w:r>
            <w:r w:rsidR="00ED59FC">
              <w:rPr>
                <w:rFonts w:ascii="Palatino Linotype" w:hAnsi="Palatino Linotype"/>
                <w:szCs w:val="21"/>
              </w:rPr>
              <w:t xml:space="preserve"> fått</w:t>
            </w:r>
            <w:r w:rsidR="001E2411">
              <w:rPr>
                <w:rFonts w:ascii="Palatino Linotype" w:hAnsi="Palatino Linotype"/>
                <w:szCs w:val="21"/>
              </w:rPr>
              <w:t xml:space="preserve"> ett antal punkter att arbeta med.</w:t>
            </w:r>
          </w:p>
          <w:p w14:paraId="41AC4F61" w14:textId="77777777" w:rsidR="00757ADC" w:rsidRPr="00102F5E" w:rsidRDefault="00757ADC" w:rsidP="007F39B6">
            <w:pPr>
              <w:ind w:left="423" w:hanging="425"/>
              <w:contextualSpacing/>
              <w:rPr>
                <w:rFonts w:ascii="Palatino Linotype" w:hAnsi="Palatino Linotype"/>
                <w:szCs w:val="21"/>
              </w:rPr>
            </w:pPr>
            <w:r>
              <w:rPr>
                <w:rFonts w:ascii="Palatino Linotype" w:hAnsi="Palatino Linotype"/>
                <w:b/>
                <w:bCs/>
                <w:szCs w:val="21"/>
              </w:rPr>
              <w:t xml:space="preserve">       </w:t>
            </w:r>
            <w:r>
              <w:rPr>
                <w:rFonts w:ascii="Palatino Linotype" w:hAnsi="Palatino Linotype"/>
                <w:szCs w:val="21"/>
              </w:rPr>
              <w:t xml:space="preserve"> </w:t>
            </w:r>
          </w:p>
          <w:p w14:paraId="0A6E164E" w14:textId="409F5EC5" w:rsidR="00757ADC" w:rsidRDefault="00757ADC" w:rsidP="007F39B6">
            <w:pPr>
              <w:ind w:left="423" w:hanging="419"/>
              <w:contextualSpacing/>
              <w:rPr>
                <w:rFonts w:ascii="Palatino Linotype" w:hAnsi="Palatino Linotype"/>
                <w:b/>
                <w:bCs/>
                <w:szCs w:val="21"/>
              </w:rPr>
            </w:pPr>
            <w:r>
              <w:rPr>
                <w:rFonts w:ascii="Palatino Linotype" w:hAnsi="Palatino Linotype"/>
                <w:b/>
                <w:bCs/>
                <w:szCs w:val="21"/>
              </w:rPr>
              <w:t>1</w:t>
            </w:r>
            <w:r w:rsidR="00E52E3B">
              <w:rPr>
                <w:rFonts w:ascii="Palatino Linotype" w:hAnsi="Palatino Linotype"/>
                <w:b/>
                <w:bCs/>
                <w:szCs w:val="21"/>
              </w:rPr>
              <w:t>8</w:t>
            </w:r>
            <w:r>
              <w:rPr>
                <w:rFonts w:ascii="Palatino Linotype" w:hAnsi="Palatino Linotype"/>
                <w:b/>
                <w:bCs/>
                <w:szCs w:val="21"/>
              </w:rPr>
              <w:t xml:space="preserve">. </w:t>
            </w:r>
            <w:r w:rsidR="00E52E3B">
              <w:rPr>
                <w:rFonts w:ascii="Palatino Linotype" w:hAnsi="Palatino Linotype"/>
                <w:b/>
                <w:bCs/>
                <w:szCs w:val="21"/>
              </w:rPr>
              <w:t>Information</w:t>
            </w:r>
          </w:p>
          <w:p w14:paraId="3C5A6E8D" w14:textId="37EF627C" w:rsidR="00757ADC" w:rsidRPr="008E553B" w:rsidRDefault="00E52E3B" w:rsidP="007F39B6">
            <w:pPr>
              <w:ind w:left="421"/>
              <w:rPr>
                <w:rFonts w:ascii="Palatino Linotype" w:hAnsi="Palatino Linotype"/>
                <w:szCs w:val="21"/>
              </w:rPr>
            </w:pPr>
            <w:r>
              <w:rPr>
                <w:rFonts w:ascii="Palatino Linotype" w:hAnsi="Palatino Linotype"/>
                <w:szCs w:val="21"/>
              </w:rPr>
              <w:t xml:space="preserve">Lars Rydstedt redogjorde för att ansökan är inlämnad till Kronofogden gällande </w:t>
            </w:r>
            <w:proofErr w:type="spellStart"/>
            <w:r>
              <w:rPr>
                <w:rFonts w:ascii="Palatino Linotype" w:hAnsi="Palatino Linotype"/>
                <w:szCs w:val="21"/>
              </w:rPr>
              <w:t>SDK:s</w:t>
            </w:r>
            <w:proofErr w:type="spellEnd"/>
            <w:r>
              <w:rPr>
                <w:rFonts w:ascii="Palatino Linotype" w:hAnsi="Palatino Linotype"/>
                <w:szCs w:val="21"/>
              </w:rPr>
              <w:t xml:space="preserve"> krav på Martin Svensson.</w:t>
            </w:r>
          </w:p>
          <w:p w14:paraId="744FE43F" w14:textId="77777777" w:rsidR="00757ADC" w:rsidRDefault="00757ADC" w:rsidP="007F39B6">
            <w:pPr>
              <w:ind w:left="421"/>
              <w:rPr>
                <w:rFonts w:ascii="Palatino Linotype" w:hAnsi="Palatino Linotype"/>
                <w:szCs w:val="21"/>
              </w:rPr>
            </w:pPr>
          </w:p>
          <w:p w14:paraId="37F43A9A" w14:textId="30E1A138" w:rsidR="00757ADC" w:rsidRDefault="00757ADC" w:rsidP="007F39B6">
            <w:pPr>
              <w:ind w:left="423" w:hanging="419"/>
              <w:contextualSpacing/>
              <w:rPr>
                <w:rFonts w:ascii="Palatino Linotype" w:hAnsi="Palatino Linotype"/>
                <w:b/>
                <w:bCs/>
                <w:szCs w:val="21"/>
              </w:rPr>
            </w:pPr>
            <w:r>
              <w:rPr>
                <w:rFonts w:ascii="Palatino Linotype" w:hAnsi="Palatino Linotype"/>
                <w:b/>
                <w:bCs/>
                <w:szCs w:val="21"/>
              </w:rPr>
              <w:t>1</w:t>
            </w:r>
            <w:r w:rsidR="00ED13C0">
              <w:rPr>
                <w:rFonts w:ascii="Palatino Linotype" w:hAnsi="Palatino Linotype"/>
                <w:b/>
                <w:bCs/>
                <w:szCs w:val="21"/>
              </w:rPr>
              <w:t>9</w:t>
            </w:r>
            <w:r>
              <w:rPr>
                <w:rFonts w:ascii="Palatino Linotype" w:hAnsi="Palatino Linotype"/>
                <w:b/>
                <w:bCs/>
                <w:szCs w:val="21"/>
              </w:rPr>
              <w:t xml:space="preserve">. </w:t>
            </w:r>
            <w:r w:rsidR="00ED13C0">
              <w:rPr>
                <w:rFonts w:ascii="Palatino Linotype" w:hAnsi="Palatino Linotype"/>
                <w:b/>
                <w:bCs/>
                <w:szCs w:val="21"/>
              </w:rPr>
              <w:t>Meddelanden</w:t>
            </w:r>
          </w:p>
          <w:p w14:paraId="6944EF21" w14:textId="7B4E43D2" w:rsidR="00ED13C0" w:rsidRDefault="00ED13C0" w:rsidP="007F39B6">
            <w:pPr>
              <w:ind w:left="421"/>
              <w:rPr>
                <w:rFonts w:ascii="Palatino Linotype" w:hAnsi="Palatino Linotype"/>
                <w:szCs w:val="21"/>
              </w:rPr>
            </w:pPr>
            <w:r>
              <w:rPr>
                <w:rFonts w:ascii="Palatino Linotype" w:hAnsi="Palatino Linotype"/>
                <w:szCs w:val="21"/>
              </w:rPr>
              <w:t>Annika Helgesson redogjorde för inkomna meddelanden från SKK:</w:t>
            </w:r>
            <w:r>
              <w:rPr>
                <w:rFonts w:ascii="Palatino Linotype" w:hAnsi="Palatino Linotype"/>
                <w:szCs w:val="21"/>
              </w:rPr>
              <w:br/>
              <w:t>- exteriördomare auktoriserad för Drever: Charlotta Mellin (utökat rasregister)</w:t>
            </w:r>
            <w:r>
              <w:rPr>
                <w:rFonts w:ascii="Palatino Linotype" w:hAnsi="Palatino Linotype"/>
                <w:szCs w:val="21"/>
              </w:rPr>
              <w:br/>
              <w:t>- exteriördomare Gunnar Norlin har hastigt avlidit.</w:t>
            </w:r>
            <w:r>
              <w:rPr>
                <w:rFonts w:ascii="Palatino Linotype" w:hAnsi="Palatino Linotype"/>
                <w:szCs w:val="21"/>
              </w:rPr>
              <w:br/>
              <w:t xml:space="preserve">- </w:t>
            </w:r>
            <w:proofErr w:type="spellStart"/>
            <w:r>
              <w:rPr>
                <w:rFonts w:ascii="Palatino Linotype" w:hAnsi="Palatino Linotype"/>
                <w:szCs w:val="21"/>
              </w:rPr>
              <w:t>SDK:s</w:t>
            </w:r>
            <w:proofErr w:type="spellEnd"/>
            <w:r>
              <w:rPr>
                <w:rFonts w:ascii="Palatino Linotype" w:hAnsi="Palatino Linotype"/>
                <w:szCs w:val="21"/>
              </w:rPr>
              <w:t xml:space="preserve"> utställningsprogram för 2024 är godkänt av SKK.</w:t>
            </w:r>
            <w:r>
              <w:rPr>
                <w:rFonts w:ascii="Palatino Linotype" w:hAnsi="Palatino Linotype"/>
                <w:szCs w:val="21"/>
              </w:rPr>
              <w:br/>
              <w:t>- anmälan om delegater till KF skall göras, Charlott Jonsson ansvarar.</w:t>
            </w:r>
            <w:r>
              <w:rPr>
                <w:rFonts w:ascii="Palatino Linotype" w:hAnsi="Palatino Linotype"/>
                <w:szCs w:val="21"/>
              </w:rPr>
              <w:br/>
              <w:t>- 1 juli är sista ansökningsdag för exteriördomarkonferens 2026.</w:t>
            </w:r>
            <w:r>
              <w:rPr>
                <w:rFonts w:ascii="Palatino Linotype" w:hAnsi="Palatino Linotype"/>
                <w:szCs w:val="21"/>
              </w:rPr>
              <w:br/>
              <w:t xml:space="preserve">- remiss SKK 2030, Charlott Jonsson ansvarar för </w:t>
            </w:r>
            <w:proofErr w:type="spellStart"/>
            <w:r>
              <w:rPr>
                <w:rFonts w:ascii="Palatino Linotype" w:hAnsi="Palatino Linotype"/>
                <w:szCs w:val="21"/>
              </w:rPr>
              <w:t>SDK:s</w:t>
            </w:r>
            <w:proofErr w:type="spellEnd"/>
            <w:r>
              <w:rPr>
                <w:rFonts w:ascii="Palatino Linotype" w:hAnsi="Palatino Linotype"/>
                <w:szCs w:val="21"/>
              </w:rPr>
              <w:t xml:space="preserve"> svar.</w:t>
            </w:r>
            <w:r>
              <w:rPr>
                <w:rFonts w:ascii="Palatino Linotype" w:hAnsi="Palatino Linotype"/>
                <w:szCs w:val="21"/>
              </w:rPr>
              <w:br/>
              <w:t xml:space="preserve">- CS är informerade om att </w:t>
            </w:r>
            <w:r w:rsidR="006831EE">
              <w:rPr>
                <w:rFonts w:ascii="Palatino Linotype" w:hAnsi="Palatino Linotype"/>
                <w:szCs w:val="21"/>
              </w:rPr>
              <w:t>en Dreveruppfödare</w:t>
            </w:r>
            <w:r>
              <w:rPr>
                <w:rFonts w:ascii="Palatino Linotype" w:hAnsi="Palatino Linotype"/>
                <w:szCs w:val="21"/>
              </w:rPr>
              <w:t xml:space="preserve"> uteslutits ur SKK.</w:t>
            </w:r>
          </w:p>
          <w:p w14:paraId="2F78E736" w14:textId="154A7D13" w:rsidR="00757ADC" w:rsidRDefault="00757ADC" w:rsidP="007F39B6">
            <w:pPr>
              <w:ind w:left="421"/>
              <w:rPr>
                <w:rFonts w:ascii="Palatino Linotype" w:hAnsi="Palatino Linotype"/>
                <w:b/>
                <w:bCs/>
                <w:szCs w:val="21"/>
              </w:rPr>
            </w:pPr>
          </w:p>
          <w:p w14:paraId="4C4ABE1C" w14:textId="29677B2A" w:rsidR="00757ADC" w:rsidRDefault="00F860FD" w:rsidP="007F39B6">
            <w:pPr>
              <w:ind w:left="423" w:hanging="419"/>
              <w:contextualSpacing/>
              <w:rPr>
                <w:rFonts w:ascii="Palatino Linotype" w:hAnsi="Palatino Linotype"/>
                <w:szCs w:val="21"/>
              </w:rPr>
            </w:pPr>
            <w:r>
              <w:rPr>
                <w:rFonts w:ascii="Palatino Linotype" w:hAnsi="Palatino Linotype"/>
                <w:b/>
                <w:bCs/>
                <w:szCs w:val="21"/>
              </w:rPr>
              <w:t>20</w:t>
            </w:r>
            <w:r w:rsidR="00757ADC">
              <w:rPr>
                <w:rFonts w:ascii="Palatino Linotype" w:hAnsi="Palatino Linotype"/>
                <w:b/>
                <w:bCs/>
                <w:szCs w:val="21"/>
              </w:rPr>
              <w:t xml:space="preserve">. </w:t>
            </w:r>
            <w:r>
              <w:rPr>
                <w:rFonts w:ascii="Palatino Linotype" w:hAnsi="Palatino Linotype"/>
                <w:b/>
                <w:bCs/>
                <w:szCs w:val="21"/>
              </w:rPr>
              <w:t>Diskussioner</w:t>
            </w:r>
            <w:r w:rsidR="00757ADC">
              <w:rPr>
                <w:rFonts w:ascii="Palatino Linotype" w:hAnsi="Palatino Linotype"/>
                <w:b/>
                <w:bCs/>
                <w:szCs w:val="21"/>
              </w:rPr>
              <w:br/>
            </w:r>
            <w:r>
              <w:rPr>
                <w:rFonts w:ascii="Palatino Linotype" w:hAnsi="Palatino Linotype"/>
                <w:szCs w:val="21"/>
              </w:rPr>
              <w:t>-</w:t>
            </w:r>
            <w:proofErr w:type="spellStart"/>
            <w:r>
              <w:rPr>
                <w:rFonts w:ascii="Palatino Linotype" w:hAnsi="Palatino Linotype"/>
                <w:szCs w:val="21"/>
              </w:rPr>
              <w:t>Tracker</w:t>
            </w:r>
            <w:proofErr w:type="spellEnd"/>
            <w:r>
              <w:rPr>
                <w:rFonts w:ascii="Palatino Linotype" w:hAnsi="Palatino Linotype"/>
                <w:szCs w:val="21"/>
              </w:rPr>
              <w:t xml:space="preserve">- diskussion kring hur arbetar vi med dem under 2023? </w:t>
            </w:r>
            <w:r>
              <w:rPr>
                <w:rFonts w:ascii="Palatino Linotype" w:hAnsi="Palatino Linotype"/>
                <w:szCs w:val="21"/>
              </w:rPr>
              <w:br/>
              <w:t>- Fysiskt möte i augusti? CS beslutar att ha ett fysiskt möte den 12–13/8 i Uppsala. Nya externa ledamöter ska bjudas in.</w:t>
            </w:r>
          </w:p>
          <w:p w14:paraId="6A6C1A8D" w14:textId="77777777" w:rsidR="00757ADC" w:rsidRDefault="00757ADC" w:rsidP="007F39B6">
            <w:pPr>
              <w:ind w:left="423" w:hanging="419"/>
              <w:contextualSpacing/>
              <w:rPr>
                <w:rFonts w:ascii="Palatino Linotype" w:hAnsi="Palatino Linotype"/>
                <w:szCs w:val="21"/>
              </w:rPr>
            </w:pPr>
          </w:p>
          <w:p w14:paraId="50438005" w14:textId="29834B37" w:rsidR="00757ADC" w:rsidRPr="001755AF" w:rsidRDefault="00757ADC" w:rsidP="007F39B6">
            <w:pPr>
              <w:ind w:left="423" w:hanging="419"/>
              <w:contextualSpacing/>
              <w:rPr>
                <w:rFonts w:ascii="Palatino Linotype" w:hAnsi="Palatino Linotype"/>
                <w:szCs w:val="21"/>
              </w:rPr>
            </w:pPr>
            <w:r w:rsidRPr="003E7040">
              <w:rPr>
                <w:rFonts w:ascii="Palatino Linotype" w:hAnsi="Palatino Linotype"/>
                <w:b/>
                <w:bCs/>
                <w:szCs w:val="21"/>
              </w:rPr>
              <w:t>2</w:t>
            </w:r>
            <w:r w:rsidR="00CB3D2E">
              <w:rPr>
                <w:rFonts w:ascii="Palatino Linotype" w:hAnsi="Palatino Linotype"/>
                <w:b/>
                <w:bCs/>
                <w:szCs w:val="21"/>
              </w:rPr>
              <w:t>1</w:t>
            </w:r>
            <w:r w:rsidRPr="003E7040">
              <w:rPr>
                <w:rFonts w:ascii="Palatino Linotype" w:hAnsi="Palatino Linotype"/>
                <w:b/>
                <w:bCs/>
                <w:szCs w:val="21"/>
              </w:rPr>
              <w:t xml:space="preserve">. </w:t>
            </w:r>
            <w:r w:rsidR="00CB3D2E">
              <w:rPr>
                <w:rFonts w:ascii="Palatino Linotype" w:hAnsi="Palatino Linotype"/>
                <w:b/>
                <w:bCs/>
                <w:szCs w:val="21"/>
              </w:rPr>
              <w:t>Övriga frågor</w:t>
            </w:r>
            <w:r>
              <w:rPr>
                <w:rFonts w:ascii="Palatino Linotype" w:hAnsi="Palatino Linotype"/>
                <w:b/>
                <w:bCs/>
                <w:szCs w:val="21"/>
              </w:rPr>
              <w:br/>
            </w:r>
            <w:r w:rsidR="00CB3D2E">
              <w:rPr>
                <w:rFonts w:ascii="Palatino Linotype" w:hAnsi="Palatino Linotype"/>
                <w:szCs w:val="21"/>
              </w:rPr>
              <w:t>Foldern – Charlott Jonsson jobbar på en ny. Till dess att den är klar används den gamla, Roger Lindström och Göran Hagman har många ex. Viktigt att dessa kommer till Jönköpings DK inför Elmia.</w:t>
            </w:r>
          </w:p>
          <w:p w14:paraId="48930FC4" w14:textId="77777777" w:rsidR="00757ADC" w:rsidRDefault="00757ADC" w:rsidP="007F39B6">
            <w:pPr>
              <w:ind w:left="423" w:hanging="419"/>
              <w:contextualSpacing/>
              <w:rPr>
                <w:rFonts w:ascii="Palatino Linotype" w:hAnsi="Palatino Linotype"/>
                <w:szCs w:val="21"/>
              </w:rPr>
            </w:pPr>
          </w:p>
          <w:p w14:paraId="4CD0A4C6" w14:textId="0ECAB761" w:rsidR="00757ADC" w:rsidRDefault="00757ADC" w:rsidP="007F39B6">
            <w:pPr>
              <w:ind w:left="423" w:hanging="419"/>
              <w:contextualSpacing/>
              <w:rPr>
                <w:rFonts w:ascii="Palatino Linotype" w:hAnsi="Palatino Linotype"/>
                <w:b/>
                <w:bCs/>
                <w:szCs w:val="21"/>
              </w:rPr>
            </w:pPr>
            <w:r w:rsidRPr="003E7040">
              <w:rPr>
                <w:rFonts w:ascii="Palatino Linotype" w:hAnsi="Palatino Linotype"/>
                <w:b/>
                <w:bCs/>
                <w:szCs w:val="21"/>
              </w:rPr>
              <w:t>2</w:t>
            </w:r>
            <w:r w:rsidR="008B7D09">
              <w:rPr>
                <w:rFonts w:ascii="Palatino Linotype" w:hAnsi="Palatino Linotype"/>
                <w:b/>
                <w:bCs/>
                <w:szCs w:val="21"/>
              </w:rPr>
              <w:t>2</w:t>
            </w:r>
            <w:r w:rsidRPr="003E7040">
              <w:rPr>
                <w:rFonts w:ascii="Palatino Linotype" w:hAnsi="Palatino Linotype"/>
                <w:b/>
                <w:bCs/>
                <w:szCs w:val="21"/>
              </w:rPr>
              <w:t xml:space="preserve">. </w:t>
            </w:r>
            <w:r w:rsidR="008B7D09">
              <w:rPr>
                <w:rFonts w:ascii="Palatino Linotype" w:hAnsi="Palatino Linotype"/>
                <w:b/>
                <w:bCs/>
                <w:szCs w:val="21"/>
              </w:rPr>
              <w:t>Nästa möte</w:t>
            </w:r>
          </w:p>
          <w:p w14:paraId="504D813A" w14:textId="087590FD" w:rsidR="008B7D09" w:rsidRDefault="008B7D09" w:rsidP="007F39B6">
            <w:pPr>
              <w:ind w:left="423" w:hanging="419"/>
              <w:contextualSpacing/>
              <w:rPr>
                <w:rFonts w:ascii="Palatino Linotype" w:hAnsi="Palatino Linotype"/>
                <w:szCs w:val="21"/>
              </w:rPr>
            </w:pPr>
            <w:r>
              <w:rPr>
                <w:rFonts w:ascii="Palatino Linotype" w:hAnsi="Palatino Linotype"/>
                <w:b/>
                <w:bCs/>
                <w:szCs w:val="21"/>
              </w:rPr>
              <w:t xml:space="preserve">      </w:t>
            </w:r>
            <w:r>
              <w:rPr>
                <w:rFonts w:ascii="Palatino Linotype" w:hAnsi="Palatino Linotype"/>
                <w:szCs w:val="21"/>
              </w:rPr>
              <w:t>Nästa möte hålls digitalt torsdagen den 25 maj kl. 18.00.</w:t>
            </w:r>
          </w:p>
          <w:p w14:paraId="5D991596" w14:textId="77777777" w:rsidR="008B7D09" w:rsidRDefault="008B7D09" w:rsidP="007F39B6">
            <w:pPr>
              <w:ind w:left="423" w:hanging="419"/>
              <w:contextualSpacing/>
              <w:rPr>
                <w:rFonts w:ascii="Palatino Linotype" w:hAnsi="Palatino Linotype"/>
                <w:szCs w:val="21"/>
              </w:rPr>
            </w:pPr>
          </w:p>
          <w:p w14:paraId="645875AF" w14:textId="49B0221A" w:rsidR="008B7D09" w:rsidRPr="008B7D09" w:rsidRDefault="008B7D09" w:rsidP="007F39B6">
            <w:pPr>
              <w:ind w:left="423" w:hanging="419"/>
              <w:contextualSpacing/>
              <w:rPr>
                <w:rFonts w:ascii="Palatino Linotype" w:hAnsi="Palatino Linotype"/>
                <w:szCs w:val="21"/>
              </w:rPr>
            </w:pPr>
            <w:r w:rsidRPr="008B7D09">
              <w:rPr>
                <w:rFonts w:ascii="Palatino Linotype" w:hAnsi="Palatino Linotype"/>
                <w:b/>
                <w:bCs/>
                <w:szCs w:val="21"/>
              </w:rPr>
              <w:t>23</w:t>
            </w:r>
            <w:r>
              <w:rPr>
                <w:rFonts w:ascii="Palatino Linotype" w:hAnsi="Palatino Linotype"/>
                <w:szCs w:val="21"/>
              </w:rPr>
              <w:t xml:space="preserve">. </w:t>
            </w:r>
            <w:r w:rsidRPr="008B7D09">
              <w:rPr>
                <w:rFonts w:ascii="Palatino Linotype" w:hAnsi="Palatino Linotype"/>
                <w:b/>
                <w:bCs/>
                <w:szCs w:val="21"/>
              </w:rPr>
              <w:t>Mötet avslutas</w:t>
            </w:r>
          </w:p>
          <w:p w14:paraId="7B4E2036" w14:textId="77777777" w:rsidR="00757ADC" w:rsidRPr="00AA1ECA" w:rsidRDefault="00757ADC" w:rsidP="007F39B6">
            <w:pPr>
              <w:ind w:left="423" w:hanging="419"/>
              <w:contextualSpacing/>
              <w:rPr>
                <w:rFonts w:ascii="Palatino Linotype" w:hAnsi="Palatino Linotype"/>
                <w:szCs w:val="21"/>
              </w:rPr>
            </w:pPr>
            <w:r>
              <w:rPr>
                <w:rFonts w:ascii="Palatino Linotype" w:hAnsi="Palatino Linotype"/>
                <w:b/>
                <w:bCs/>
                <w:szCs w:val="21"/>
              </w:rPr>
              <w:t xml:space="preserve">       </w:t>
            </w:r>
            <w:r>
              <w:rPr>
                <w:rFonts w:ascii="Palatino Linotype" w:hAnsi="Palatino Linotype"/>
                <w:szCs w:val="21"/>
              </w:rPr>
              <w:t>Då inget mer förelåg tackade Lars Rydstedt för visat intresse och avslutade dagens möte.</w:t>
            </w:r>
            <w:r>
              <w:rPr>
                <w:rFonts w:ascii="Palatino Linotype" w:hAnsi="Palatino Linotype"/>
                <w:b/>
                <w:bCs/>
                <w:szCs w:val="21"/>
              </w:rPr>
              <w:t xml:space="preserve"> </w:t>
            </w:r>
          </w:p>
          <w:p w14:paraId="7F36A11D" w14:textId="77777777" w:rsidR="00757ADC" w:rsidRPr="00DF08A0" w:rsidRDefault="00757ADC" w:rsidP="007F39B6">
            <w:pPr>
              <w:contextualSpacing/>
              <w:rPr>
                <w:rFonts w:ascii="Palatino Linotype" w:hAnsi="Palatino Linotype"/>
                <w:szCs w:val="21"/>
              </w:rPr>
            </w:pPr>
            <w:r>
              <w:rPr>
                <w:rFonts w:ascii="Palatino Linotype" w:hAnsi="Palatino Linotype"/>
                <w:szCs w:val="21"/>
              </w:rPr>
              <w:t xml:space="preserve">       </w:t>
            </w:r>
          </w:p>
          <w:p w14:paraId="6DCFCC25" w14:textId="77777777" w:rsidR="00757ADC" w:rsidRPr="00F853A1" w:rsidRDefault="00757ADC" w:rsidP="007F39B6">
            <w:pPr>
              <w:ind w:left="280"/>
              <w:contextualSpacing/>
              <w:rPr>
                <w:rFonts w:ascii="Palatino Linotype" w:hAnsi="Palatino Linotype"/>
                <w:szCs w:val="21"/>
              </w:rPr>
            </w:pPr>
            <w:r>
              <w:rPr>
                <w:rFonts w:ascii="Palatino Linotype" w:hAnsi="Palatino Linotype"/>
                <w:szCs w:val="21"/>
              </w:rPr>
              <w:t xml:space="preserve">  </w:t>
            </w:r>
          </w:p>
          <w:p w14:paraId="57D795F6" w14:textId="77777777" w:rsidR="00757ADC" w:rsidRPr="00AC69C1" w:rsidRDefault="00757ADC" w:rsidP="007F39B6">
            <w:pPr>
              <w:contextualSpacing/>
              <w:rPr>
                <w:rFonts w:ascii="Palatino Linotype" w:hAnsi="Palatino Linotype"/>
                <w:b/>
                <w:bCs/>
                <w:szCs w:val="21"/>
              </w:rPr>
            </w:pPr>
          </w:p>
          <w:p w14:paraId="04A0D537" w14:textId="77777777" w:rsidR="00757ADC" w:rsidRPr="0009063E" w:rsidRDefault="00757ADC" w:rsidP="007F39B6">
            <w:pPr>
              <w:ind w:left="358"/>
              <w:contextualSpacing/>
              <w:rPr>
                <w:rFonts w:ascii="Palatino Linotype" w:hAnsi="Palatino Linotype"/>
                <w:szCs w:val="21"/>
              </w:rPr>
            </w:pPr>
            <w:r>
              <w:rPr>
                <w:rFonts w:ascii="Palatino Linotype" w:hAnsi="Palatino Linotype"/>
                <w:szCs w:val="21"/>
              </w:rPr>
              <w:t>V</w:t>
            </w:r>
            <w:r w:rsidRPr="0009063E">
              <w:rPr>
                <w:rFonts w:ascii="Palatino Linotype" w:hAnsi="Palatino Linotype"/>
                <w:szCs w:val="21"/>
              </w:rPr>
              <w:t xml:space="preserve">id protokollet                                         </w:t>
            </w:r>
          </w:p>
          <w:p w14:paraId="2920401A" w14:textId="77777777" w:rsidR="00757ADC" w:rsidRDefault="00757ADC" w:rsidP="007F39B6">
            <w:pPr>
              <w:ind w:left="358"/>
              <w:contextualSpacing/>
              <w:rPr>
                <w:rFonts w:ascii="Palatino Linotype" w:hAnsi="Palatino Linotype"/>
                <w:szCs w:val="21"/>
              </w:rPr>
            </w:pPr>
          </w:p>
          <w:p w14:paraId="5547E3DC" w14:textId="77777777" w:rsidR="00757ADC" w:rsidRPr="0009063E" w:rsidRDefault="00757ADC" w:rsidP="007F39B6">
            <w:pPr>
              <w:ind w:left="358"/>
              <w:contextualSpacing/>
              <w:rPr>
                <w:rFonts w:ascii="Palatino Linotype" w:hAnsi="Palatino Linotype"/>
                <w:szCs w:val="21"/>
              </w:rPr>
            </w:pPr>
          </w:p>
          <w:p w14:paraId="41FD5486" w14:textId="77777777" w:rsidR="00757ADC" w:rsidRPr="0009063E" w:rsidRDefault="00757ADC" w:rsidP="007F39B6">
            <w:pPr>
              <w:ind w:left="358"/>
              <w:contextualSpacing/>
              <w:rPr>
                <w:rFonts w:ascii="Palatino Linotype" w:hAnsi="Palatino Linotype"/>
                <w:szCs w:val="21"/>
              </w:rPr>
            </w:pPr>
            <w:r w:rsidRPr="0009063E">
              <w:rPr>
                <w:rFonts w:ascii="Palatino Linotype" w:hAnsi="Palatino Linotype"/>
                <w:szCs w:val="21"/>
              </w:rPr>
              <w:t>Annika Helgesson</w:t>
            </w:r>
          </w:p>
          <w:p w14:paraId="2EA07E35" w14:textId="77777777" w:rsidR="00757ADC" w:rsidRDefault="00757ADC" w:rsidP="007F39B6">
            <w:pPr>
              <w:ind w:left="358"/>
              <w:contextualSpacing/>
              <w:rPr>
                <w:rFonts w:ascii="Palatino Linotype" w:hAnsi="Palatino Linotype"/>
                <w:szCs w:val="21"/>
              </w:rPr>
            </w:pPr>
          </w:p>
          <w:p w14:paraId="5E1695D0" w14:textId="77777777" w:rsidR="00757ADC" w:rsidRPr="0009063E" w:rsidRDefault="00757ADC" w:rsidP="007F39B6">
            <w:pPr>
              <w:ind w:left="358"/>
              <w:contextualSpacing/>
              <w:rPr>
                <w:rFonts w:ascii="Palatino Linotype" w:hAnsi="Palatino Linotype"/>
                <w:szCs w:val="21"/>
              </w:rPr>
            </w:pPr>
          </w:p>
          <w:p w14:paraId="237E2F3F" w14:textId="77777777" w:rsidR="00757ADC" w:rsidRPr="0009063E" w:rsidRDefault="00757ADC" w:rsidP="007F39B6">
            <w:pPr>
              <w:ind w:left="358"/>
              <w:contextualSpacing/>
              <w:rPr>
                <w:rFonts w:ascii="Palatino Linotype" w:hAnsi="Palatino Linotype"/>
                <w:szCs w:val="21"/>
              </w:rPr>
            </w:pPr>
            <w:r w:rsidRPr="0009063E">
              <w:rPr>
                <w:rFonts w:ascii="Palatino Linotype" w:hAnsi="Palatino Linotype"/>
                <w:szCs w:val="21"/>
              </w:rPr>
              <w:t xml:space="preserve">Justeras                                                    </w:t>
            </w:r>
            <w:proofErr w:type="spellStart"/>
            <w:r w:rsidRPr="0009063E">
              <w:rPr>
                <w:rFonts w:ascii="Palatino Linotype" w:hAnsi="Palatino Linotype"/>
                <w:szCs w:val="21"/>
              </w:rPr>
              <w:t>Justeras</w:t>
            </w:r>
            <w:proofErr w:type="spellEnd"/>
            <w:r w:rsidRPr="0009063E">
              <w:rPr>
                <w:rFonts w:ascii="Palatino Linotype" w:hAnsi="Palatino Linotype"/>
                <w:szCs w:val="21"/>
              </w:rPr>
              <w:t xml:space="preserve">                                  Ordförande </w:t>
            </w:r>
          </w:p>
          <w:p w14:paraId="3AE73FD4" w14:textId="77777777" w:rsidR="00757ADC" w:rsidRDefault="00757ADC" w:rsidP="007F39B6">
            <w:pPr>
              <w:ind w:left="358"/>
              <w:contextualSpacing/>
              <w:rPr>
                <w:rFonts w:ascii="Palatino Linotype" w:hAnsi="Palatino Linotype"/>
                <w:szCs w:val="21"/>
              </w:rPr>
            </w:pPr>
          </w:p>
          <w:p w14:paraId="54888DD8" w14:textId="77777777" w:rsidR="00757ADC" w:rsidRPr="0009063E" w:rsidRDefault="00757ADC" w:rsidP="007F39B6">
            <w:pPr>
              <w:ind w:left="358"/>
              <w:contextualSpacing/>
              <w:rPr>
                <w:rFonts w:ascii="Palatino Linotype" w:hAnsi="Palatino Linotype"/>
                <w:szCs w:val="21"/>
              </w:rPr>
            </w:pPr>
          </w:p>
          <w:p w14:paraId="15B66B8B" w14:textId="5CE19ABE" w:rsidR="00757ADC" w:rsidRPr="00AD0655" w:rsidRDefault="00757ADC" w:rsidP="007F39B6">
            <w:pPr>
              <w:ind w:left="358"/>
              <w:contextualSpacing/>
              <w:rPr>
                <w:rFonts w:ascii="Palatino Linotype" w:hAnsi="Palatino Linotype"/>
                <w:szCs w:val="21"/>
              </w:rPr>
            </w:pPr>
            <w:r>
              <w:rPr>
                <w:rFonts w:ascii="Palatino Linotype" w:hAnsi="Palatino Linotype"/>
                <w:szCs w:val="21"/>
              </w:rPr>
              <w:t>Roger Lindström</w:t>
            </w:r>
            <w:r w:rsidRPr="00AD0655">
              <w:rPr>
                <w:rFonts w:ascii="Palatino Linotype" w:hAnsi="Palatino Linotype"/>
                <w:szCs w:val="21"/>
              </w:rPr>
              <w:t xml:space="preserve">                                     </w:t>
            </w:r>
            <w:r w:rsidR="003B6E3D">
              <w:rPr>
                <w:rFonts w:ascii="Palatino Linotype" w:hAnsi="Palatino Linotype"/>
                <w:szCs w:val="21"/>
              </w:rPr>
              <w:t>Göran Hagman</w:t>
            </w:r>
            <w:r w:rsidRPr="00AD0655">
              <w:rPr>
                <w:rFonts w:ascii="Palatino Linotype" w:hAnsi="Palatino Linotype"/>
                <w:szCs w:val="21"/>
              </w:rPr>
              <w:t xml:space="preserve">                      Lars Rydst</w:t>
            </w:r>
            <w:r>
              <w:rPr>
                <w:rFonts w:ascii="Palatino Linotype" w:hAnsi="Palatino Linotype"/>
                <w:szCs w:val="21"/>
              </w:rPr>
              <w:t>edt</w:t>
            </w:r>
            <w:r w:rsidRPr="00AD0655">
              <w:rPr>
                <w:rFonts w:ascii="Palatino Linotype" w:hAnsi="Palatino Linotype"/>
                <w:szCs w:val="21"/>
              </w:rPr>
              <w:t xml:space="preserve">                                       </w:t>
            </w:r>
          </w:p>
        </w:tc>
        <w:tc>
          <w:tcPr>
            <w:tcW w:w="1677" w:type="dxa"/>
          </w:tcPr>
          <w:p w14:paraId="12485F55" w14:textId="77777777" w:rsidR="00757ADC" w:rsidRPr="00AD0655" w:rsidRDefault="00757ADC" w:rsidP="007F39B6">
            <w:pPr>
              <w:spacing w:after="200" w:line="276" w:lineRule="auto"/>
              <w:rPr>
                <w:rFonts w:ascii="Palatino Linotype" w:hAnsi="Palatino Linotype"/>
                <w:szCs w:val="21"/>
              </w:rPr>
            </w:pPr>
          </w:p>
        </w:tc>
      </w:tr>
    </w:tbl>
    <w:p w14:paraId="656C0A87" w14:textId="77777777" w:rsidR="00757ADC" w:rsidRPr="00AD0655" w:rsidRDefault="00757ADC" w:rsidP="00757ADC">
      <w:pPr>
        <w:spacing w:before="100" w:after="200" w:line="276" w:lineRule="auto"/>
        <w:rPr>
          <w:rFonts w:ascii="Palatino Linotype" w:eastAsiaTheme="minorEastAsia" w:hAnsi="Palatino Linotype"/>
          <w:szCs w:val="21"/>
          <w:lang w:eastAsia="ja-JP"/>
        </w:rPr>
      </w:pPr>
    </w:p>
    <w:p w14:paraId="7CDCD1DA" w14:textId="77777777" w:rsidR="00757ADC" w:rsidRPr="00AD0655" w:rsidRDefault="00757ADC" w:rsidP="00757ADC">
      <w:pPr>
        <w:spacing w:before="100" w:after="100" w:line="276" w:lineRule="auto"/>
        <w:jc w:val="right"/>
        <w:rPr>
          <w:rFonts w:ascii="Century Gothic" w:eastAsiaTheme="majorEastAsia" w:hAnsi="Century Gothic" w:cstheme="majorBidi"/>
          <w:b/>
          <w:bCs/>
          <w:caps/>
          <w:sz w:val="72"/>
          <w:szCs w:val="72"/>
          <w:lang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3E6B9F37" w14:textId="77777777" w:rsidR="00757ADC" w:rsidRPr="00AD0655" w:rsidRDefault="00757ADC" w:rsidP="00757ADC"/>
    <w:p w14:paraId="41C7E71C" w14:textId="77777777" w:rsidR="00757ADC" w:rsidRPr="00AD0655" w:rsidRDefault="00757ADC" w:rsidP="00757ADC"/>
    <w:p w14:paraId="2CF9E6C1" w14:textId="77777777" w:rsidR="00757ADC" w:rsidRPr="00AD0655" w:rsidRDefault="00757ADC" w:rsidP="00757ADC"/>
    <w:p w14:paraId="0A163BD4" w14:textId="77777777" w:rsidR="00757ADC" w:rsidRPr="00AD0655" w:rsidRDefault="00757ADC" w:rsidP="00757ADC"/>
    <w:p w14:paraId="1201F2F5" w14:textId="77777777" w:rsidR="00757ADC" w:rsidRDefault="00757ADC" w:rsidP="00757ADC"/>
    <w:p w14:paraId="6FD26AA8" w14:textId="77777777" w:rsidR="00757ADC" w:rsidRDefault="00757ADC" w:rsidP="00757ADC"/>
    <w:p w14:paraId="76529E12" w14:textId="77777777" w:rsidR="00757ADC" w:rsidRDefault="00757ADC" w:rsidP="00757ADC"/>
    <w:p w14:paraId="5A87203C" w14:textId="77777777" w:rsidR="00757ADC" w:rsidRDefault="00757ADC" w:rsidP="00757ADC"/>
    <w:p w14:paraId="0CEC75D7" w14:textId="77777777" w:rsidR="00757ADC" w:rsidRDefault="00757ADC" w:rsidP="00757ADC"/>
    <w:p w14:paraId="66717CFD" w14:textId="77777777" w:rsidR="00757ADC" w:rsidRDefault="00757ADC" w:rsidP="00757ADC"/>
    <w:p w14:paraId="15C14927" w14:textId="77777777" w:rsidR="00BE1079" w:rsidRDefault="00BE1079"/>
    <w:sectPr w:rsidR="00BE1079" w:rsidSect="008F522F">
      <w:footerReference w:type="default" r:id="rId9"/>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B36EE" w14:textId="77777777" w:rsidR="00856E6B" w:rsidRDefault="00856E6B">
      <w:pPr>
        <w:spacing w:after="0" w:line="240" w:lineRule="auto"/>
      </w:pPr>
      <w:r>
        <w:separator/>
      </w:r>
    </w:p>
  </w:endnote>
  <w:endnote w:type="continuationSeparator" w:id="0">
    <w:p w14:paraId="592BF7DC" w14:textId="77777777" w:rsidR="00856E6B" w:rsidRDefault="00856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5EEB" w14:textId="77777777" w:rsidR="00A667BA" w:rsidRPr="005375DC" w:rsidRDefault="00000000" w:rsidP="00A667BA">
    <w:pPr>
      <w:pStyle w:val="Sidfot"/>
    </w:pPr>
    <w:r w:rsidRPr="005375DC">
      <w:rPr>
        <w:lang w:bidi="sv-SE"/>
      </w:rPr>
      <w:t xml:space="preserve">Sidan </w:t>
    </w:r>
    <w:r w:rsidRPr="005375DC">
      <w:rPr>
        <w:lang w:bidi="sv-SE"/>
      </w:rPr>
      <w:fldChar w:fldCharType="begin"/>
    </w:r>
    <w:r w:rsidRPr="005375DC">
      <w:rPr>
        <w:lang w:bidi="sv-SE"/>
      </w:rPr>
      <w:instrText xml:space="preserve"> PAGE   \* MERGEFORMAT </w:instrText>
    </w:r>
    <w:r w:rsidRPr="005375DC">
      <w:rPr>
        <w:lang w:bidi="sv-SE"/>
      </w:rPr>
      <w:fldChar w:fldCharType="separate"/>
    </w:r>
    <w:r w:rsidRPr="005375DC">
      <w:rPr>
        <w:noProof/>
        <w:lang w:bidi="sv-SE"/>
      </w:rPr>
      <w:t>2</w:t>
    </w:r>
    <w:r w:rsidRPr="005375DC">
      <w:rPr>
        <w:lang w:bidi="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87FF0" w14:textId="77777777" w:rsidR="00856E6B" w:rsidRDefault="00856E6B">
      <w:pPr>
        <w:spacing w:after="0" w:line="240" w:lineRule="auto"/>
      </w:pPr>
      <w:r>
        <w:separator/>
      </w:r>
    </w:p>
  </w:footnote>
  <w:footnote w:type="continuationSeparator" w:id="0">
    <w:p w14:paraId="202302BC" w14:textId="77777777" w:rsidR="00856E6B" w:rsidRDefault="00856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9BB"/>
    <w:multiLevelType w:val="hybridMultilevel"/>
    <w:tmpl w:val="FD7E923C"/>
    <w:lvl w:ilvl="0" w:tplc="7030502C">
      <w:start w:val="1"/>
      <w:numFmt w:val="decimal"/>
      <w:lvlText w:val="%1."/>
      <w:lvlJc w:val="left"/>
      <w:pPr>
        <w:ind w:left="720" w:hanging="360"/>
      </w:pPr>
      <w:rPr>
        <w:rFonts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D170721"/>
    <w:multiLevelType w:val="hybridMultilevel"/>
    <w:tmpl w:val="E222E934"/>
    <w:lvl w:ilvl="0" w:tplc="001EE74C">
      <w:start w:val="18"/>
      <w:numFmt w:val="bullet"/>
      <w:lvlText w:val="-"/>
      <w:lvlJc w:val="left"/>
      <w:pPr>
        <w:ind w:left="1787" w:hanging="360"/>
      </w:pPr>
      <w:rPr>
        <w:rFonts w:ascii="Palatino Linotype" w:eastAsiaTheme="minorEastAsia" w:hAnsi="Palatino Linotype" w:cstheme="minorBidi" w:hint="default"/>
      </w:rPr>
    </w:lvl>
    <w:lvl w:ilvl="1" w:tplc="041D0003" w:tentative="1">
      <w:start w:val="1"/>
      <w:numFmt w:val="bullet"/>
      <w:lvlText w:val="o"/>
      <w:lvlJc w:val="left"/>
      <w:pPr>
        <w:ind w:left="2507" w:hanging="360"/>
      </w:pPr>
      <w:rPr>
        <w:rFonts w:ascii="Courier New" w:hAnsi="Courier New" w:cs="Courier New" w:hint="default"/>
      </w:rPr>
    </w:lvl>
    <w:lvl w:ilvl="2" w:tplc="041D0005" w:tentative="1">
      <w:start w:val="1"/>
      <w:numFmt w:val="bullet"/>
      <w:lvlText w:val=""/>
      <w:lvlJc w:val="left"/>
      <w:pPr>
        <w:ind w:left="3227" w:hanging="360"/>
      </w:pPr>
      <w:rPr>
        <w:rFonts w:ascii="Wingdings" w:hAnsi="Wingdings" w:hint="default"/>
      </w:rPr>
    </w:lvl>
    <w:lvl w:ilvl="3" w:tplc="041D0001" w:tentative="1">
      <w:start w:val="1"/>
      <w:numFmt w:val="bullet"/>
      <w:lvlText w:val=""/>
      <w:lvlJc w:val="left"/>
      <w:pPr>
        <w:ind w:left="3947" w:hanging="360"/>
      </w:pPr>
      <w:rPr>
        <w:rFonts w:ascii="Symbol" w:hAnsi="Symbol" w:hint="default"/>
      </w:rPr>
    </w:lvl>
    <w:lvl w:ilvl="4" w:tplc="041D0003" w:tentative="1">
      <w:start w:val="1"/>
      <w:numFmt w:val="bullet"/>
      <w:lvlText w:val="o"/>
      <w:lvlJc w:val="left"/>
      <w:pPr>
        <w:ind w:left="4667" w:hanging="360"/>
      </w:pPr>
      <w:rPr>
        <w:rFonts w:ascii="Courier New" w:hAnsi="Courier New" w:cs="Courier New" w:hint="default"/>
      </w:rPr>
    </w:lvl>
    <w:lvl w:ilvl="5" w:tplc="041D0005" w:tentative="1">
      <w:start w:val="1"/>
      <w:numFmt w:val="bullet"/>
      <w:lvlText w:val=""/>
      <w:lvlJc w:val="left"/>
      <w:pPr>
        <w:ind w:left="5387" w:hanging="360"/>
      </w:pPr>
      <w:rPr>
        <w:rFonts w:ascii="Wingdings" w:hAnsi="Wingdings" w:hint="default"/>
      </w:rPr>
    </w:lvl>
    <w:lvl w:ilvl="6" w:tplc="041D0001" w:tentative="1">
      <w:start w:val="1"/>
      <w:numFmt w:val="bullet"/>
      <w:lvlText w:val=""/>
      <w:lvlJc w:val="left"/>
      <w:pPr>
        <w:ind w:left="6107" w:hanging="360"/>
      </w:pPr>
      <w:rPr>
        <w:rFonts w:ascii="Symbol" w:hAnsi="Symbol" w:hint="default"/>
      </w:rPr>
    </w:lvl>
    <w:lvl w:ilvl="7" w:tplc="041D0003" w:tentative="1">
      <w:start w:val="1"/>
      <w:numFmt w:val="bullet"/>
      <w:lvlText w:val="o"/>
      <w:lvlJc w:val="left"/>
      <w:pPr>
        <w:ind w:left="6827" w:hanging="360"/>
      </w:pPr>
      <w:rPr>
        <w:rFonts w:ascii="Courier New" w:hAnsi="Courier New" w:cs="Courier New" w:hint="default"/>
      </w:rPr>
    </w:lvl>
    <w:lvl w:ilvl="8" w:tplc="041D0005" w:tentative="1">
      <w:start w:val="1"/>
      <w:numFmt w:val="bullet"/>
      <w:lvlText w:val=""/>
      <w:lvlJc w:val="left"/>
      <w:pPr>
        <w:ind w:left="7547" w:hanging="360"/>
      </w:pPr>
      <w:rPr>
        <w:rFonts w:ascii="Wingdings" w:hAnsi="Wingdings" w:hint="default"/>
      </w:rPr>
    </w:lvl>
  </w:abstractNum>
  <w:abstractNum w:abstractNumId="2" w15:restartNumberingAfterBreak="0">
    <w:nsid w:val="603E7231"/>
    <w:multiLevelType w:val="hybridMultilevel"/>
    <w:tmpl w:val="E9AE60C8"/>
    <w:lvl w:ilvl="0" w:tplc="A5F05A26">
      <w:numFmt w:val="bullet"/>
      <w:lvlText w:val=""/>
      <w:lvlJc w:val="left"/>
      <w:pPr>
        <w:ind w:left="1427" w:hanging="360"/>
      </w:pPr>
      <w:rPr>
        <w:rFonts w:ascii="Symbol" w:eastAsiaTheme="minorEastAsia" w:hAnsi="Symbol" w:cstheme="minorBidi" w:hint="default"/>
      </w:rPr>
    </w:lvl>
    <w:lvl w:ilvl="1" w:tplc="041D0003" w:tentative="1">
      <w:start w:val="1"/>
      <w:numFmt w:val="bullet"/>
      <w:lvlText w:val="o"/>
      <w:lvlJc w:val="left"/>
      <w:pPr>
        <w:ind w:left="2147" w:hanging="360"/>
      </w:pPr>
      <w:rPr>
        <w:rFonts w:ascii="Courier New" w:hAnsi="Courier New" w:cs="Courier New" w:hint="default"/>
      </w:rPr>
    </w:lvl>
    <w:lvl w:ilvl="2" w:tplc="041D0005" w:tentative="1">
      <w:start w:val="1"/>
      <w:numFmt w:val="bullet"/>
      <w:lvlText w:val=""/>
      <w:lvlJc w:val="left"/>
      <w:pPr>
        <w:ind w:left="2867" w:hanging="360"/>
      </w:pPr>
      <w:rPr>
        <w:rFonts w:ascii="Wingdings" w:hAnsi="Wingdings" w:hint="default"/>
      </w:rPr>
    </w:lvl>
    <w:lvl w:ilvl="3" w:tplc="041D0001" w:tentative="1">
      <w:start w:val="1"/>
      <w:numFmt w:val="bullet"/>
      <w:lvlText w:val=""/>
      <w:lvlJc w:val="left"/>
      <w:pPr>
        <w:ind w:left="3587" w:hanging="360"/>
      </w:pPr>
      <w:rPr>
        <w:rFonts w:ascii="Symbol" w:hAnsi="Symbol" w:hint="default"/>
      </w:rPr>
    </w:lvl>
    <w:lvl w:ilvl="4" w:tplc="041D0003" w:tentative="1">
      <w:start w:val="1"/>
      <w:numFmt w:val="bullet"/>
      <w:lvlText w:val="o"/>
      <w:lvlJc w:val="left"/>
      <w:pPr>
        <w:ind w:left="4307" w:hanging="360"/>
      </w:pPr>
      <w:rPr>
        <w:rFonts w:ascii="Courier New" w:hAnsi="Courier New" w:cs="Courier New" w:hint="default"/>
      </w:rPr>
    </w:lvl>
    <w:lvl w:ilvl="5" w:tplc="041D0005" w:tentative="1">
      <w:start w:val="1"/>
      <w:numFmt w:val="bullet"/>
      <w:lvlText w:val=""/>
      <w:lvlJc w:val="left"/>
      <w:pPr>
        <w:ind w:left="5027" w:hanging="360"/>
      </w:pPr>
      <w:rPr>
        <w:rFonts w:ascii="Wingdings" w:hAnsi="Wingdings" w:hint="default"/>
      </w:rPr>
    </w:lvl>
    <w:lvl w:ilvl="6" w:tplc="041D0001" w:tentative="1">
      <w:start w:val="1"/>
      <w:numFmt w:val="bullet"/>
      <w:lvlText w:val=""/>
      <w:lvlJc w:val="left"/>
      <w:pPr>
        <w:ind w:left="5747" w:hanging="360"/>
      </w:pPr>
      <w:rPr>
        <w:rFonts w:ascii="Symbol" w:hAnsi="Symbol" w:hint="default"/>
      </w:rPr>
    </w:lvl>
    <w:lvl w:ilvl="7" w:tplc="041D0003" w:tentative="1">
      <w:start w:val="1"/>
      <w:numFmt w:val="bullet"/>
      <w:lvlText w:val="o"/>
      <w:lvlJc w:val="left"/>
      <w:pPr>
        <w:ind w:left="6467" w:hanging="360"/>
      </w:pPr>
      <w:rPr>
        <w:rFonts w:ascii="Courier New" w:hAnsi="Courier New" w:cs="Courier New" w:hint="default"/>
      </w:rPr>
    </w:lvl>
    <w:lvl w:ilvl="8" w:tplc="041D0005" w:tentative="1">
      <w:start w:val="1"/>
      <w:numFmt w:val="bullet"/>
      <w:lvlText w:val=""/>
      <w:lvlJc w:val="left"/>
      <w:pPr>
        <w:ind w:left="7187" w:hanging="360"/>
      </w:pPr>
      <w:rPr>
        <w:rFonts w:ascii="Wingdings" w:hAnsi="Wingdings" w:hint="default"/>
      </w:rPr>
    </w:lvl>
  </w:abstractNum>
  <w:num w:numId="1" w16cid:durableId="694231934">
    <w:abstractNumId w:val="0"/>
  </w:num>
  <w:num w:numId="2" w16cid:durableId="1183518511">
    <w:abstractNumId w:val="2"/>
  </w:num>
  <w:num w:numId="3" w16cid:durableId="765882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ADC"/>
    <w:rsid w:val="000504AE"/>
    <w:rsid w:val="00082F2A"/>
    <w:rsid w:val="000A48A9"/>
    <w:rsid w:val="000C1EFE"/>
    <w:rsid w:val="000E62CB"/>
    <w:rsid w:val="00117E5A"/>
    <w:rsid w:val="00120B54"/>
    <w:rsid w:val="00121807"/>
    <w:rsid w:val="00121F46"/>
    <w:rsid w:val="001718EE"/>
    <w:rsid w:val="001C5A25"/>
    <w:rsid w:val="001E2411"/>
    <w:rsid w:val="001E3AA6"/>
    <w:rsid w:val="002515D2"/>
    <w:rsid w:val="002665D8"/>
    <w:rsid w:val="00355313"/>
    <w:rsid w:val="00366E99"/>
    <w:rsid w:val="003B6E3D"/>
    <w:rsid w:val="00451C6E"/>
    <w:rsid w:val="004B3D42"/>
    <w:rsid w:val="004F7706"/>
    <w:rsid w:val="00506F89"/>
    <w:rsid w:val="0054065E"/>
    <w:rsid w:val="005458CC"/>
    <w:rsid w:val="005A34F1"/>
    <w:rsid w:val="005A6EDB"/>
    <w:rsid w:val="00601851"/>
    <w:rsid w:val="00641E65"/>
    <w:rsid w:val="006831EE"/>
    <w:rsid w:val="006A5928"/>
    <w:rsid w:val="006D44FE"/>
    <w:rsid w:val="00710D48"/>
    <w:rsid w:val="00736DB9"/>
    <w:rsid w:val="00757ADC"/>
    <w:rsid w:val="00770CE1"/>
    <w:rsid w:val="007D38F5"/>
    <w:rsid w:val="00856E6B"/>
    <w:rsid w:val="00864A0D"/>
    <w:rsid w:val="00880F86"/>
    <w:rsid w:val="008B7D09"/>
    <w:rsid w:val="009817D6"/>
    <w:rsid w:val="009A1B14"/>
    <w:rsid w:val="009B2C91"/>
    <w:rsid w:val="00A2578A"/>
    <w:rsid w:val="00A510B6"/>
    <w:rsid w:val="00A57FD6"/>
    <w:rsid w:val="00AD1272"/>
    <w:rsid w:val="00B006A3"/>
    <w:rsid w:val="00B016C8"/>
    <w:rsid w:val="00B33365"/>
    <w:rsid w:val="00B63932"/>
    <w:rsid w:val="00B80307"/>
    <w:rsid w:val="00B824FF"/>
    <w:rsid w:val="00BE1079"/>
    <w:rsid w:val="00C31F38"/>
    <w:rsid w:val="00C71B41"/>
    <w:rsid w:val="00CB3D2E"/>
    <w:rsid w:val="00CB6650"/>
    <w:rsid w:val="00D72DEB"/>
    <w:rsid w:val="00DB7B40"/>
    <w:rsid w:val="00DE51CB"/>
    <w:rsid w:val="00E21206"/>
    <w:rsid w:val="00E52E3B"/>
    <w:rsid w:val="00E53927"/>
    <w:rsid w:val="00E83A3A"/>
    <w:rsid w:val="00EC15DE"/>
    <w:rsid w:val="00ED13C0"/>
    <w:rsid w:val="00ED59FC"/>
    <w:rsid w:val="00F32E99"/>
    <w:rsid w:val="00F73D3E"/>
    <w:rsid w:val="00F8203F"/>
    <w:rsid w:val="00F860FD"/>
    <w:rsid w:val="00FD39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CDB3"/>
  <w15:chartTrackingRefBased/>
  <w15:docId w15:val="{55AA8FCE-B105-4921-A652-FFEB8B2A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ADC"/>
    <w:rPr>
      <w:kern w:val="0"/>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semiHidden/>
    <w:unhideWhenUsed/>
    <w:rsid w:val="00757ADC"/>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757ADC"/>
    <w:rPr>
      <w:kern w:val="0"/>
      <w14:ligatures w14:val="none"/>
    </w:rPr>
  </w:style>
  <w:style w:type="table" w:styleId="Listtabell6frgstark">
    <w:name w:val="List Table 6 Colorful"/>
    <w:basedOn w:val="Normaltabell"/>
    <w:uiPriority w:val="51"/>
    <w:rsid w:val="00757ADC"/>
    <w:pPr>
      <w:spacing w:before="100" w:after="100" w:line="240" w:lineRule="auto"/>
    </w:pPr>
    <w:rPr>
      <w:rFonts w:eastAsiaTheme="minorEastAsia"/>
      <w:color w:val="000000" w:themeColor="text1"/>
      <w:kern w:val="0"/>
      <w:lang w:eastAsia="ja-JP"/>
      <w14:ligatures w14:val="none"/>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stycke">
    <w:name w:val="List Paragraph"/>
    <w:basedOn w:val="Normal"/>
    <w:uiPriority w:val="34"/>
    <w:qFormat/>
    <w:rsid w:val="00757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E9B1A0D31940FEAD239D8C15E26AE2"/>
        <w:category>
          <w:name w:val="Allmänt"/>
          <w:gallery w:val="placeholder"/>
        </w:category>
        <w:types>
          <w:type w:val="bbPlcHdr"/>
        </w:types>
        <w:behaviors>
          <w:behavior w:val="content"/>
        </w:behaviors>
        <w:guid w:val="{5C67166A-67E7-4E94-BE67-064DE4A4D23A}"/>
      </w:docPartPr>
      <w:docPartBody>
        <w:p w:rsidR="00A4205C" w:rsidRDefault="009F7149" w:rsidP="009F7149">
          <w:pPr>
            <w:pStyle w:val="CBE9B1A0D31940FEAD239D8C15E26AE2"/>
          </w:pPr>
          <w:r>
            <w:rPr>
              <w:rStyle w:val="Starkbetoning"/>
              <w:lang w:bidi="sv-SE"/>
            </w:rPr>
            <w:t>Datum | tid</w:t>
          </w:r>
        </w:p>
      </w:docPartBody>
    </w:docPart>
    <w:docPart>
      <w:docPartPr>
        <w:name w:val="96F2B281CE304783B055C327200D0859"/>
        <w:category>
          <w:name w:val="Allmänt"/>
          <w:gallery w:val="placeholder"/>
        </w:category>
        <w:types>
          <w:type w:val="bbPlcHdr"/>
        </w:types>
        <w:behaviors>
          <w:behavior w:val="content"/>
        </w:behaviors>
        <w:guid w:val="{1A0FC342-48BF-4C76-896A-AFB6B7984C52}"/>
      </w:docPartPr>
      <w:docPartBody>
        <w:p w:rsidR="00A4205C" w:rsidRDefault="009F7149" w:rsidP="009F7149">
          <w:pPr>
            <w:pStyle w:val="96F2B281CE304783B055C327200D0859"/>
          </w:pPr>
          <w:r w:rsidRPr="00F64388">
            <w:rPr>
              <w:rStyle w:val="Starkbetoning"/>
              <w:lang w:bidi="sv-SE"/>
            </w:rPr>
            <w:t>Möte sammankallat av</w:t>
          </w:r>
        </w:p>
      </w:docPartBody>
    </w:docPart>
    <w:docPart>
      <w:docPartPr>
        <w:name w:val="8130429FA9E24EDEAF97B3587B24D3D4"/>
        <w:category>
          <w:name w:val="Allmänt"/>
          <w:gallery w:val="placeholder"/>
        </w:category>
        <w:types>
          <w:type w:val="bbPlcHdr"/>
        </w:types>
        <w:behaviors>
          <w:behavior w:val="content"/>
        </w:behaviors>
        <w:guid w:val="{947A99B6-8394-477E-B1C1-E9BDE6967E3B}"/>
      </w:docPartPr>
      <w:docPartBody>
        <w:p w:rsidR="00A4205C" w:rsidRDefault="009F7149" w:rsidP="009F7149">
          <w:pPr>
            <w:pStyle w:val="8130429FA9E24EDEAF97B3587B24D3D4"/>
          </w:pPr>
          <w:r w:rsidRPr="00802038">
            <w:rPr>
              <w:lang w:bidi="sv-SE"/>
            </w:rPr>
            <w:t>Punkt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49"/>
    <w:rsid w:val="003E20AE"/>
    <w:rsid w:val="00712247"/>
    <w:rsid w:val="007A119A"/>
    <w:rsid w:val="008A7D0E"/>
    <w:rsid w:val="009F7149"/>
    <w:rsid w:val="00A4205C"/>
    <w:rsid w:val="00A942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betoning">
    <w:name w:val="Intense Emphasis"/>
    <w:basedOn w:val="Standardstycketeckensnitt"/>
    <w:uiPriority w:val="3"/>
    <w:unhideWhenUsed/>
    <w:qFormat/>
    <w:rsid w:val="009F7149"/>
    <w:rPr>
      <w:i/>
      <w:iCs/>
      <w:color w:val="833C0B" w:themeColor="accent2" w:themeShade="80"/>
    </w:rPr>
  </w:style>
  <w:style w:type="paragraph" w:customStyle="1" w:styleId="CBE9B1A0D31940FEAD239D8C15E26AE2">
    <w:name w:val="CBE9B1A0D31940FEAD239D8C15E26AE2"/>
    <w:rsid w:val="009F7149"/>
  </w:style>
  <w:style w:type="paragraph" w:customStyle="1" w:styleId="96F2B281CE304783B055C327200D0859">
    <w:name w:val="96F2B281CE304783B055C327200D0859"/>
    <w:rsid w:val="009F7149"/>
  </w:style>
  <w:style w:type="paragraph" w:customStyle="1" w:styleId="8130429FA9E24EDEAF97B3587B24D3D4">
    <w:name w:val="8130429FA9E24EDEAF97B3587B24D3D4"/>
    <w:rsid w:val="009F71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1149</Words>
  <Characters>6095</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Helgesson</dc:creator>
  <cp:keywords/>
  <dc:description/>
  <cp:lastModifiedBy>Jyrki Vouti</cp:lastModifiedBy>
  <cp:revision>2</cp:revision>
  <dcterms:created xsi:type="dcterms:W3CDTF">2023-04-30T10:03:00Z</dcterms:created>
  <dcterms:modified xsi:type="dcterms:W3CDTF">2023-04-30T10:03:00Z</dcterms:modified>
</cp:coreProperties>
</file>